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FA" w:rsidRPr="00CB0416" w:rsidRDefault="005C4388" w:rsidP="00CB0416">
      <w:pPr>
        <w:pStyle w:val="2"/>
        <w:numPr>
          <w:ilvl w:val="0"/>
          <w:numId w:val="0"/>
        </w:numPr>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pt;margin-top:-36.45pt;width:802pt;height:578.7pt;z-index:-1;mso-position-horizontal-relative:text;mso-position-vertical-relative:text" wrapcoords="-44 0 -44 21568 21600 21568 21600 0 -44 0">
            <v:imagedata r:id="rId6" o:title="lit"/>
            <w10:wrap type="tight"/>
          </v:shape>
        </w:pict>
      </w:r>
    </w:p>
    <w:p w:rsidR="00EE25FA" w:rsidRPr="00E20AD4" w:rsidRDefault="00EE25FA" w:rsidP="00CB0416">
      <w:pPr>
        <w:pStyle w:val="c52c2"/>
        <w:spacing w:before="0" w:after="0"/>
        <w:rPr>
          <w:rStyle w:val="c0"/>
          <w:b/>
        </w:rPr>
      </w:pPr>
      <w:r>
        <w:rPr>
          <w:lang w:eastAsia="ru-RU"/>
        </w:rPr>
        <w:lastRenderedPageBreak/>
        <w:t xml:space="preserve">                                                                                                        </w:t>
      </w:r>
      <w:r w:rsidRPr="00E20AD4">
        <w:rPr>
          <w:rStyle w:val="c0"/>
          <w:b/>
        </w:rPr>
        <w:t>Поясните</w:t>
      </w:r>
      <w:bookmarkStart w:id="0" w:name="_GoBack"/>
      <w:bookmarkEnd w:id="0"/>
      <w:r w:rsidRPr="00E20AD4">
        <w:rPr>
          <w:rStyle w:val="c0"/>
          <w:b/>
        </w:rPr>
        <w:t>льная записка</w:t>
      </w:r>
    </w:p>
    <w:p w:rsidR="00EE25FA" w:rsidRPr="00E20AD4" w:rsidRDefault="00EE25FA" w:rsidP="00D46FA6">
      <w:pPr>
        <w:pStyle w:val="c52c2"/>
        <w:spacing w:before="0" w:after="0"/>
        <w:jc w:val="center"/>
        <w:rPr>
          <w:rStyle w:val="c0"/>
          <w:b/>
        </w:rPr>
      </w:pPr>
    </w:p>
    <w:p w:rsidR="00EE25FA" w:rsidRPr="00E20AD4" w:rsidRDefault="00EE25FA" w:rsidP="00BE5EDD">
      <w:pPr>
        <w:pStyle w:val="1"/>
        <w:shd w:val="clear" w:color="auto" w:fill="auto"/>
        <w:spacing w:before="0" w:line="240" w:lineRule="auto"/>
        <w:ind w:left="20"/>
        <w:jc w:val="left"/>
        <w:rPr>
          <w:sz w:val="24"/>
          <w:szCs w:val="24"/>
        </w:rPr>
      </w:pPr>
      <w:r w:rsidRPr="00E20AD4">
        <w:rPr>
          <w:sz w:val="24"/>
          <w:szCs w:val="24"/>
        </w:rPr>
        <w:t>Программа разработана на основе:</w:t>
      </w:r>
    </w:p>
    <w:p w:rsidR="00EE25FA" w:rsidRPr="00E20AD4" w:rsidRDefault="00EE25FA" w:rsidP="00BE5EDD">
      <w:pPr>
        <w:pStyle w:val="1"/>
        <w:shd w:val="clear" w:color="auto" w:fill="auto"/>
        <w:spacing w:before="0" w:line="240" w:lineRule="auto"/>
        <w:ind w:left="20"/>
        <w:jc w:val="left"/>
        <w:rPr>
          <w:sz w:val="24"/>
          <w:szCs w:val="24"/>
        </w:rPr>
      </w:pPr>
      <w:r w:rsidRPr="00E20AD4">
        <w:rPr>
          <w:sz w:val="24"/>
          <w:szCs w:val="24"/>
        </w:rPr>
        <w:t>- Федерального государ</w:t>
      </w:r>
      <w:r w:rsidRPr="00E20AD4">
        <w:rPr>
          <w:sz w:val="24"/>
          <w:szCs w:val="24"/>
        </w:rPr>
        <w:softHyphen/>
        <w:t>ственного образовательного стандарта начального общего об</w:t>
      </w:r>
      <w:r w:rsidRPr="00E20AD4">
        <w:rPr>
          <w:sz w:val="24"/>
          <w:szCs w:val="24"/>
        </w:rPr>
        <w:softHyphen/>
        <w:t xml:space="preserve">разования приказ Министерства образования и науки  РФ № 373 от 06.10.09 </w:t>
      </w:r>
      <w:proofErr w:type="gramStart"/>
      <w:r w:rsidRPr="00E20AD4">
        <w:rPr>
          <w:sz w:val="24"/>
          <w:szCs w:val="24"/>
        </w:rPr>
        <w:t xml:space="preserve">( </w:t>
      </w:r>
      <w:proofErr w:type="gramEnd"/>
      <w:r w:rsidRPr="00E20AD4">
        <w:rPr>
          <w:sz w:val="24"/>
          <w:szCs w:val="24"/>
        </w:rPr>
        <w:t>с изменениями);</w:t>
      </w:r>
    </w:p>
    <w:p w:rsidR="00EE25FA" w:rsidRPr="00E20AD4" w:rsidRDefault="00EE25FA" w:rsidP="00BE5EDD">
      <w:pPr>
        <w:pStyle w:val="1"/>
        <w:shd w:val="clear" w:color="auto" w:fill="auto"/>
        <w:spacing w:before="0" w:line="240" w:lineRule="auto"/>
        <w:ind w:left="20"/>
        <w:jc w:val="left"/>
        <w:rPr>
          <w:sz w:val="24"/>
          <w:szCs w:val="24"/>
        </w:rPr>
      </w:pPr>
      <w:r w:rsidRPr="00E20AD4">
        <w:rPr>
          <w:sz w:val="24"/>
          <w:szCs w:val="24"/>
        </w:rPr>
        <w:t>-  Основной образовательной  программы начального общего образования МБОУ «Дегтярская средняя общеобразовательная школа»;</w:t>
      </w:r>
    </w:p>
    <w:p w:rsidR="00EE25FA" w:rsidRPr="00E20AD4" w:rsidRDefault="00EE25FA" w:rsidP="00BE5EDD">
      <w:pPr>
        <w:pStyle w:val="1"/>
        <w:shd w:val="clear" w:color="auto" w:fill="auto"/>
        <w:spacing w:before="0" w:line="240" w:lineRule="auto"/>
        <w:ind w:left="20"/>
        <w:jc w:val="left"/>
        <w:rPr>
          <w:sz w:val="24"/>
          <w:szCs w:val="24"/>
        </w:rPr>
      </w:pPr>
      <w:r w:rsidRPr="00E20AD4">
        <w:rPr>
          <w:sz w:val="24"/>
          <w:szCs w:val="24"/>
        </w:rPr>
        <w:t>-Учебного плана на текущий учебный год МБОУ «Дегтярская СОШ», на основании которого выделено 4 часа в неделю (136 часов в год);</w:t>
      </w:r>
    </w:p>
    <w:p w:rsidR="00EE25FA" w:rsidRPr="00E20AD4" w:rsidRDefault="00EE25FA" w:rsidP="00BE5EDD">
      <w:pPr>
        <w:pStyle w:val="1"/>
        <w:shd w:val="clear" w:color="auto" w:fill="auto"/>
        <w:spacing w:before="0" w:line="240" w:lineRule="auto"/>
        <w:ind w:left="20"/>
        <w:jc w:val="left"/>
        <w:rPr>
          <w:sz w:val="24"/>
          <w:szCs w:val="24"/>
        </w:rPr>
      </w:pPr>
      <w:r w:rsidRPr="00E20AD4">
        <w:rPr>
          <w:sz w:val="24"/>
          <w:szCs w:val="24"/>
        </w:rPr>
        <w:t>- Рабочие программы. Литературное чтение. Предметная линия учебников системы «Школа России» 1-4 классы: пособие для учителей общеобразовательных организаций</w:t>
      </w:r>
      <w:r w:rsidRPr="00E20AD4">
        <w:rPr>
          <w:color w:val="000000"/>
          <w:sz w:val="24"/>
          <w:szCs w:val="24"/>
        </w:rPr>
        <w:t xml:space="preserve"> / Л. Ф. Климанова  М. В. </w:t>
      </w:r>
      <w:proofErr w:type="spellStart"/>
      <w:r w:rsidRPr="00E20AD4">
        <w:rPr>
          <w:color w:val="000000"/>
          <w:sz w:val="24"/>
          <w:szCs w:val="24"/>
        </w:rPr>
        <w:t>Бойкина</w:t>
      </w:r>
      <w:proofErr w:type="spellEnd"/>
      <w:r w:rsidRPr="00E20AD4">
        <w:rPr>
          <w:sz w:val="24"/>
          <w:szCs w:val="24"/>
        </w:rPr>
        <w:t>.    Москва</w:t>
      </w:r>
      <w:proofErr w:type="gramStart"/>
      <w:r w:rsidRPr="00E20AD4">
        <w:rPr>
          <w:sz w:val="24"/>
          <w:szCs w:val="24"/>
        </w:rPr>
        <w:t>.,  «</w:t>
      </w:r>
      <w:proofErr w:type="gramEnd"/>
      <w:r w:rsidRPr="00E20AD4">
        <w:rPr>
          <w:sz w:val="24"/>
          <w:szCs w:val="24"/>
        </w:rPr>
        <w:t xml:space="preserve">Просвещение» </w:t>
      </w:r>
      <w:smartTag w:uri="urn:schemas-microsoft-com:office:smarttags" w:element="metricconverter">
        <w:smartTagPr>
          <w:attr w:name="ProductID" w:val="2015 г"/>
        </w:smartTagPr>
        <w:r w:rsidRPr="00E20AD4">
          <w:rPr>
            <w:sz w:val="24"/>
            <w:szCs w:val="24"/>
          </w:rPr>
          <w:t>2015 г</w:t>
        </w:r>
      </w:smartTag>
      <w:r w:rsidRPr="00E20AD4">
        <w:rPr>
          <w:sz w:val="24"/>
          <w:szCs w:val="24"/>
        </w:rPr>
        <w:t>.</w:t>
      </w:r>
    </w:p>
    <w:p w:rsidR="00EE25FA" w:rsidRPr="00E20AD4" w:rsidRDefault="00EE25FA" w:rsidP="00BE5EDD">
      <w:pPr>
        <w:pStyle w:val="1"/>
        <w:shd w:val="clear" w:color="auto" w:fill="auto"/>
        <w:spacing w:before="0" w:line="240" w:lineRule="auto"/>
        <w:ind w:left="20"/>
        <w:jc w:val="left"/>
        <w:rPr>
          <w:sz w:val="24"/>
          <w:szCs w:val="24"/>
        </w:rPr>
      </w:pPr>
      <w:r w:rsidRPr="00E20AD4">
        <w:rPr>
          <w:sz w:val="24"/>
          <w:szCs w:val="24"/>
        </w:rPr>
        <w:t>Структура программы соответствует основным требованиям положения МБОУ «Дегтярская СОШ» о рабочей программе</w:t>
      </w:r>
    </w:p>
    <w:p w:rsidR="00EE25FA" w:rsidRPr="00E20AD4" w:rsidRDefault="00EE25FA" w:rsidP="00D46FA6">
      <w:pPr>
        <w:pStyle w:val="c52c2"/>
        <w:spacing w:before="0" w:after="0"/>
        <w:jc w:val="center"/>
        <w:rPr>
          <w:rStyle w:val="c0"/>
          <w:b/>
        </w:rPr>
      </w:pPr>
    </w:p>
    <w:p w:rsidR="00EE25FA" w:rsidRPr="00E20AD4" w:rsidRDefault="00EE25FA" w:rsidP="00D46FA6">
      <w:pPr>
        <w:widowControl w:val="0"/>
        <w:suppressAutoHyphens/>
        <w:spacing w:after="0" w:line="240" w:lineRule="auto"/>
        <w:jc w:val="both"/>
        <w:rPr>
          <w:rFonts w:ascii="Times New Roman" w:hAnsi="Times New Roman"/>
          <w:b/>
          <w:sz w:val="24"/>
          <w:szCs w:val="24"/>
        </w:rPr>
      </w:pPr>
      <w:r w:rsidRPr="00E20AD4">
        <w:rPr>
          <w:rFonts w:ascii="Times New Roman" w:hAnsi="Times New Roman"/>
          <w:b/>
          <w:sz w:val="24"/>
          <w:szCs w:val="24"/>
        </w:rPr>
        <w:t>УМК:</w:t>
      </w:r>
    </w:p>
    <w:p w:rsidR="00EE25FA" w:rsidRPr="00E20AD4" w:rsidRDefault="00EE25FA" w:rsidP="00D46FA6">
      <w:pPr>
        <w:spacing w:after="0"/>
        <w:ind w:left="709"/>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0"/>
        <w:gridCol w:w="3897"/>
        <w:gridCol w:w="3613"/>
        <w:gridCol w:w="3656"/>
      </w:tblGrid>
      <w:tr w:rsidR="00EE25FA" w:rsidRPr="00C67066" w:rsidTr="00C67066">
        <w:tc>
          <w:tcPr>
            <w:tcW w:w="367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Программа (автор, издательство, год издания)</w:t>
            </w:r>
          </w:p>
        </w:tc>
        <w:tc>
          <w:tcPr>
            <w:tcW w:w="3754"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Учебник (автор, издательство, год издания)</w:t>
            </w:r>
          </w:p>
        </w:tc>
        <w:tc>
          <w:tcPr>
            <w:tcW w:w="3666"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Методическое пособие для учителя (автор, издательство, год издания)</w:t>
            </w:r>
          </w:p>
        </w:tc>
        <w:tc>
          <w:tcPr>
            <w:tcW w:w="3696"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Оценочные материалы, рабочие тетради (автор, издательство, год издания)</w:t>
            </w:r>
          </w:p>
        </w:tc>
      </w:tr>
      <w:tr w:rsidR="00EE25FA" w:rsidRPr="00C67066" w:rsidTr="00C67066">
        <w:tc>
          <w:tcPr>
            <w:tcW w:w="367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Авторские программы</w:t>
            </w:r>
          </w:p>
          <w:p w:rsidR="00EE25FA" w:rsidRPr="00C67066" w:rsidRDefault="00EE25FA" w:rsidP="00C67066">
            <w:pPr>
              <w:spacing w:after="0" w:line="240" w:lineRule="auto"/>
              <w:ind w:right="-108"/>
              <w:rPr>
                <w:rFonts w:ascii="Times New Roman" w:hAnsi="Times New Roman"/>
                <w:sz w:val="24"/>
                <w:szCs w:val="24"/>
              </w:rPr>
            </w:pPr>
            <w:r w:rsidRPr="00C67066">
              <w:rPr>
                <w:rFonts w:ascii="Times New Roman" w:hAnsi="Times New Roman"/>
                <w:sz w:val="24"/>
                <w:szCs w:val="24"/>
              </w:rPr>
              <w:t xml:space="preserve">Л. </w:t>
            </w:r>
            <w:proofErr w:type="spellStart"/>
            <w:r w:rsidRPr="00C67066">
              <w:rPr>
                <w:rFonts w:ascii="Times New Roman" w:hAnsi="Times New Roman"/>
                <w:sz w:val="24"/>
                <w:szCs w:val="24"/>
              </w:rPr>
              <w:t>Ф.Климанова</w:t>
            </w:r>
            <w:proofErr w:type="spellEnd"/>
            <w:r w:rsidRPr="00C67066">
              <w:rPr>
                <w:rFonts w:ascii="Times New Roman" w:hAnsi="Times New Roman"/>
                <w:sz w:val="24"/>
                <w:szCs w:val="24"/>
              </w:rPr>
              <w:t xml:space="preserve"> , М. В. </w:t>
            </w:r>
            <w:proofErr w:type="spellStart"/>
            <w:r w:rsidRPr="00C67066">
              <w:rPr>
                <w:rFonts w:ascii="Times New Roman" w:hAnsi="Times New Roman"/>
                <w:sz w:val="24"/>
                <w:szCs w:val="24"/>
              </w:rPr>
              <w:t>Бойкина</w:t>
            </w:r>
            <w:proofErr w:type="spellEnd"/>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«Литературное   чтение».</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 xml:space="preserve">«Школа России». </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М: Просвещение,</w:t>
            </w:r>
          </w:p>
          <w:p w:rsidR="00EE25FA" w:rsidRPr="00C67066" w:rsidRDefault="00EE25FA" w:rsidP="00C67066">
            <w:pPr>
              <w:spacing w:after="0" w:line="240" w:lineRule="auto"/>
              <w:rPr>
                <w:rFonts w:ascii="Times New Roman" w:hAnsi="Times New Roman"/>
                <w:sz w:val="24"/>
                <w:szCs w:val="24"/>
              </w:rPr>
            </w:pPr>
            <w:smartTag w:uri="urn:schemas-microsoft-com:office:smarttags" w:element="metricconverter">
              <w:smartTagPr>
                <w:attr w:name="ProductID" w:val="2013 г"/>
              </w:smartTagPr>
              <w:r w:rsidRPr="00C67066">
                <w:rPr>
                  <w:rFonts w:ascii="Times New Roman" w:hAnsi="Times New Roman"/>
                  <w:sz w:val="24"/>
                  <w:szCs w:val="24"/>
                </w:rPr>
                <w:t>2015 г</w:t>
              </w:r>
            </w:smartTag>
            <w:r w:rsidRPr="00C67066">
              <w:rPr>
                <w:rFonts w:ascii="Times New Roman" w:hAnsi="Times New Roman"/>
                <w:sz w:val="24"/>
                <w:szCs w:val="24"/>
              </w:rPr>
              <w:t>.</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Концепция учебно-методического комплекса «Школа России»</w:t>
            </w:r>
          </w:p>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М.:Просвещение</w:t>
            </w:r>
            <w:proofErr w:type="spellEnd"/>
            <w:r w:rsidRPr="00C67066">
              <w:rPr>
                <w:rFonts w:ascii="Times New Roman" w:hAnsi="Times New Roman"/>
                <w:sz w:val="24"/>
                <w:szCs w:val="24"/>
              </w:rPr>
              <w:t xml:space="preserve"> </w:t>
            </w:r>
            <w:smartTag w:uri="urn:schemas-microsoft-com:office:smarttags" w:element="metricconverter">
              <w:smartTagPr>
                <w:attr w:name="ProductID" w:val="2013 г"/>
              </w:smartTagPr>
              <w:r w:rsidRPr="00C67066">
                <w:rPr>
                  <w:rFonts w:ascii="Times New Roman" w:hAnsi="Times New Roman"/>
                  <w:sz w:val="24"/>
                  <w:szCs w:val="24"/>
                </w:rPr>
                <w:t>2013 г</w:t>
              </w:r>
            </w:smartTag>
            <w:r w:rsidRPr="00C67066">
              <w:rPr>
                <w:rFonts w:ascii="Times New Roman" w:hAnsi="Times New Roman"/>
                <w:sz w:val="24"/>
                <w:szCs w:val="24"/>
              </w:rPr>
              <w:t>.</w:t>
            </w:r>
          </w:p>
          <w:p w:rsidR="00EE25FA" w:rsidRPr="00C67066" w:rsidRDefault="00EE25FA" w:rsidP="00C67066">
            <w:pPr>
              <w:spacing w:after="0" w:line="240" w:lineRule="auto"/>
              <w:rPr>
                <w:rFonts w:ascii="Times New Roman" w:hAnsi="Times New Roman"/>
                <w:sz w:val="24"/>
                <w:szCs w:val="24"/>
              </w:rPr>
            </w:pPr>
          </w:p>
        </w:tc>
        <w:tc>
          <w:tcPr>
            <w:tcW w:w="3754"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Литературное  чтение.</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Учебник. 3ькласс. В 2 ч.</w:t>
            </w:r>
          </w:p>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Л.Ф.КлимановаьВ.Г.Горецкий</w:t>
            </w:r>
            <w:proofErr w:type="spellEnd"/>
            <w:r w:rsidRPr="00C67066">
              <w:rPr>
                <w:rFonts w:ascii="Times New Roman" w:hAnsi="Times New Roman"/>
                <w:sz w:val="24"/>
                <w:szCs w:val="24"/>
              </w:rPr>
              <w:t>,</w:t>
            </w:r>
          </w:p>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М.В.Голованова,Л.А.Виноградская</w:t>
            </w:r>
            <w:proofErr w:type="spellEnd"/>
            <w:r w:rsidRPr="00C67066">
              <w:rPr>
                <w:rFonts w:ascii="Times New Roman" w:hAnsi="Times New Roman"/>
                <w:sz w:val="24"/>
                <w:szCs w:val="24"/>
              </w:rPr>
              <w:t>,</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М:Просвещение2013г.</w:t>
            </w:r>
          </w:p>
        </w:tc>
        <w:tc>
          <w:tcPr>
            <w:tcW w:w="3666"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Поурочные  разработки: М:</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«Просвещение» 2013г.</w:t>
            </w:r>
          </w:p>
          <w:p w:rsidR="00EE25FA" w:rsidRPr="00C67066" w:rsidRDefault="00EE25FA" w:rsidP="00C67066">
            <w:pPr>
              <w:spacing w:after="0" w:line="240" w:lineRule="auto"/>
              <w:rPr>
                <w:rFonts w:ascii="Times New Roman" w:hAnsi="Times New Roman"/>
                <w:sz w:val="24"/>
                <w:szCs w:val="24"/>
              </w:rPr>
            </w:pP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Методический рекомендации Н.А. Стефаненко М:</w:t>
            </w:r>
          </w:p>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«Просвещение» 2012</w:t>
            </w:r>
          </w:p>
          <w:p w:rsidR="00EE25FA" w:rsidRPr="00C67066" w:rsidRDefault="00EE25FA" w:rsidP="00C67066">
            <w:pPr>
              <w:spacing w:after="0" w:line="240" w:lineRule="auto"/>
              <w:rPr>
                <w:rFonts w:ascii="Times New Roman" w:hAnsi="Times New Roman"/>
                <w:sz w:val="24"/>
                <w:szCs w:val="24"/>
              </w:rPr>
            </w:pPr>
          </w:p>
        </w:tc>
        <w:tc>
          <w:tcPr>
            <w:tcW w:w="3696"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color w:val="000000"/>
                <w:sz w:val="24"/>
                <w:szCs w:val="24"/>
              </w:rPr>
              <w:t xml:space="preserve">Рабочая тетрадь. 3 класс. Климанова Л.Ф. «Просвещение»2013  </w:t>
            </w:r>
          </w:p>
        </w:tc>
      </w:tr>
    </w:tbl>
    <w:p w:rsidR="00EE25FA" w:rsidRPr="00E20AD4" w:rsidRDefault="00EE25FA" w:rsidP="00D46FA6">
      <w:pPr>
        <w:spacing w:after="0"/>
        <w:rPr>
          <w:rFonts w:ascii="Times New Roman" w:hAnsi="Times New Roman"/>
          <w:b/>
          <w:i/>
          <w:color w:val="000000"/>
          <w:sz w:val="24"/>
          <w:szCs w:val="24"/>
        </w:rPr>
      </w:pPr>
    </w:p>
    <w:p w:rsidR="00EE25FA" w:rsidRPr="00E20AD4" w:rsidRDefault="00EE25FA" w:rsidP="00BE5EDD">
      <w:pPr>
        <w:widowControl w:val="0"/>
        <w:suppressAutoHyphens/>
        <w:spacing w:after="0" w:line="240" w:lineRule="auto"/>
        <w:ind w:firstLine="708"/>
        <w:jc w:val="both"/>
        <w:rPr>
          <w:rFonts w:ascii="Times New Roman" w:eastAsia="SimSun" w:hAnsi="Times New Roman"/>
          <w:b/>
          <w:bCs/>
          <w:kern w:val="2"/>
          <w:sz w:val="24"/>
          <w:szCs w:val="24"/>
          <w:lang w:eastAsia="hi-IN" w:bidi="hi-IN"/>
        </w:rPr>
      </w:pPr>
      <w:r w:rsidRPr="00E20AD4">
        <w:rPr>
          <w:rFonts w:ascii="Times New Roman" w:hAnsi="Times New Roman"/>
          <w:color w:val="000000"/>
          <w:sz w:val="24"/>
          <w:szCs w:val="24"/>
        </w:rPr>
        <w:t xml:space="preserve">       </w:t>
      </w:r>
      <w:r w:rsidRPr="00E20AD4">
        <w:rPr>
          <w:rFonts w:ascii="Times New Roman" w:hAnsi="Times New Roman"/>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w:t>
      </w:r>
    </w:p>
    <w:p w:rsidR="00EE25FA" w:rsidRPr="00E20AD4" w:rsidRDefault="00EE25FA" w:rsidP="00D46FA6">
      <w:pPr>
        <w:spacing w:after="0"/>
        <w:jc w:val="both"/>
        <w:rPr>
          <w:rFonts w:ascii="Times New Roman" w:hAnsi="Times New Roman"/>
          <w:b/>
          <w:color w:val="000000"/>
          <w:sz w:val="24"/>
          <w:szCs w:val="24"/>
        </w:rPr>
      </w:pPr>
      <w:r w:rsidRPr="00E20AD4">
        <w:rPr>
          <w:rFonts w:ascii="Times New Roman" w:hAnsi="Times New Roman"/>
          <w:color w:val="000000"/>
          <w:sz w:val="24"/>
          <w:szCs w:val="24"/>
        </w:rPr>
        <w:t xml:space="preserve">                                                                       </w:t>
      </w:r>
      <w:r w:rsidRPr="00E20AD4">
        <w:rPr>
          <w:rFonts w:ascii="Times New Roman" w:hAnsi="Times New Roman"/>
          <w:b/>
          <w:color w:val="000000"/>
          <w:sz w:val="24"/>
          <w:szCs w:val="24"/>
        </w:rPr>
        <w:t>Срок реализация программы -1 год (текущий)</w:t>
      </w:r>
    </w:p>
    <w:p w:rsidR="00EE25FA" w:rsidRPr="00E20AD4" w:rsidRDefault="00EE25FA" w:rsidP="00D46FA6">
      <w:pPr>
        <w:spacing w:after="0"/>
        <w:jc w:val="both"/>
        <w:rPr>
          <w:rFonts w:ascii="Times New Roman" w:hAnsi="Times New Roman"/>
          <w:b/>
          <w:color w:val="000000"/>
          <w:sz w:val="24"/>
          <w:szCs w:val="24"/>
        </w:rPr>
      </w:pPr>
    </w:p>
    <w:p w:rsidR="00EE25FA" w:rsidRPr="00E20AD4" w:rsidRDefault="00EE25FA" w:rsidP="00D46FA6">
      <w:pPr>
        <w:spacing w:after="0"/>
        <w:jc w:val="both"/>
        <w:rPr>
          <w:rFonts w:ascii="Times New Roman" w:hAnsi="Times New Roman"/>
          <w:color w:val="000000"/>
          <w:sz w:val="24"/>
          <w:szCs w:val="24"/>
        </w:rPr>
      </w:pPr>
    </w:p>
    <w:p w:rsidR="00EE25FA" w:rsidRDefault="00EE25FA" w:rsidP="00D46FA6">
      <w:pPr>
        <w:spacing w:after="0"/>
        <w:jc w:val="both"/>
        <w:rPr>
          <w:rFonts w:ascii="Times New Roman" w:hAnsi="Times New Roman"/>
          <w:b/>
          <w:color w:val="000000"/>
          <w:sz w:val="24"/>
          <w:szCs w:val="24"/>
        </w:rPr>
      </w:pPr>
      <w:r w:rsidRPr="00E20AD4">
        <w:rPr>
          <w:rFonts w:ascii="Times New Roman" w:hAnsi="Times New Roman"/>
          <w:b/>
          <w:color w:val="000000"/>
          <w:sz w:val="24"/>
          <w:szCs w:val="24"/>
        </w:rPr>
        <w:t xml:space="preserve">                                                                 </w:t>
      </w:r>
    </w:p>
    <w:p w:rsidR="00EE25FA" w:rsidRDefault="00EE25FA" w:rsidP="00D46FA6">
      <w:pPr>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r w:rsidRPr="00E20AD4">
        <w:rPr>
          <w:rFonts w:ascii="Times New Roman" w:hAnsi="Times New Roman"/>
          <w:b/>
          <w:color w:val="000000"/>
          <w:sz w:val="24"/>
          <w:szCs w:val="24"/>
        </w:rPr>
        <w:t xml:space="preserve"> </w:t>
      </w:r>
    </w:p>
    <w:p w:rsidR="00EE25FA" w:rsidRPr="00E20AD4" w:rsidRDefault="00EE25FA" w:rsidP="00D46FA6">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E20AD4">
        <w:rPr>
          <w:rFonts w:ascii="Times New Roman" w:hAnsi="Times New Roman"/>
          <w:b/>
          <w:color w:val="000000"/>
          <w:sz w:val="24"/>
          <w:szCs w:val="24"/>
        </w:rPr>
        <w:t>Планируемые результаты усвоения учебного предмета</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b/>
          <w:color w:val="000000"/>
          <w:sz w:val="24"/>
          <w:szCs w:val="24"/>
        </w:rPr>
        <w:t>Личностными результатами</w:t>
      </w:r>
      <w:r w:rsidRPr="00E20AD4">
        <w:rPr>
          <w:rFonts w:ascii="Times New Roman" w:hAnsi="Times New Roman"/>
          <w:color w:val="000000"/>
          <w:sz w:val="24"/>
          <w:szCs w:val="24"/>
        </w:rPr>
        <w:t xml:space="preserve"> изучения предмета «Литературное чтение» являются следующие умения и качества:</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эмоциональность; умение осознавать и определять (называть)</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свои эмоции;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xml:space="preserve">–  </w:t>
      </w:r>
      <w:proofErr w:type="spellStart"/>
      <w:r w:rsidRPr="00E20AD4">
        <w:rPr>
          <w:rFonts w:ascii="Times New Roman" w:hAnsi="Times New Roman"/>
          <w:color w:val="000000"/>
          <w:sz w:val="24"/>
          <w:szCs w:val="24"/>
        </w:rPr>
        <w:t>эмпатия</w:t>
      </w:r>
      <w:proofErr w:type="spellEnd"/>
      <w:r w:rsidRPr="00E20AD4">
        <w:rPr>
          <w:rFonts w:ascii="Times New Roman" w:hAnsi="Times New Roman"/>
          <w:color w:val="000000"/>
          <w:sz w:val="24"/>
          <w:szCs w:val="24"/>
        </w:rPr>
        <w:t xml:space="preserve"> –  умение осознавать  и  определять эмоции других людей; сочувствовать другим людям, сопереживать;</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любовь  и уважение к Отечеству, его языку, культуре, истории;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понимание ценности семьи, чувства уважения, благодарности, ответственности по отношению к своим  близким;</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интерес к чтению, к ведению диалога с автором текста; потребность в чтении;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наличие собственных читательских приоритетов и уважительное отношение к предпочтениям других людей;</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ориентация в нравственном содержании и смысле поступков – своих  и окружающих людей;</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этические чувства –  совести, вины, стыда –  как регуляторы морального поведения.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EE25FA" w:rsidRPr="00E20AD4" w:rsidRDefault="00EE25FA" w:rsidP="00D46FA6">
      <w:pPr>
        <w:spacing w:after="0"/>
        <w:jc w:val="both"/>
        <w:rPr>
          <w:rFonts w:ascii="Times New Roman" w:hAnsi="Times New Roman"/>
          <w:color w:val="000000"/>
          <w:sz w:val="24"/>
          <w:szCs w:val="24"/>
        </w:rPr>
      </w:pPr>
      <w:proofErr w:type="spellStart"/>
      <w:r w:rsidRPr="00E20AD4">
        <w:rPr>
          <w:rFonts w:ascii="Times New Roman" w:hAnsi="Times New Roman"/>
          <w:b/>
          <w:color w:val="000000"/>
          <w:sz w:val="24"/>
          <w:szCs w:val="24"/>
        </w:rPr>
        <w:t>Метапредметными</w:t>
      </w:r>
      <w:proofErr w:type="spellEnd"/>
      <w:r w:rsidRPr="00E20AD4">
        <w:rPr>
          <w:rFonts w:ascii="Times New Roman" w:hAnsi="Times New Roman"/>
          <w:b/>
          <w:color w:val="000000"/>
          <w:sz w:val="24"/>
          <w:szCs w:val="24"/>
        </w:rPr>
        <w:t xml:space="preserve"> результатами</w:t>
      </w:r>
      <w:r w:rsidRPr="00E20AD4">
        <w:rPr>
          <w:rFonts w:ascii="Times New Roman" w:hAnsi="Times New Roman"/>
          <w:color w:val="000000"/>
          <w:sz w:val="24"/>
          <w:szCs w:val="24"/>
        </w:rPr>
        <w:t xml:space="preserve"> изучения курса «Литературное чтение» является формирование универсальных учебных действий (УУД).</w:t>
      </w:r>
    </w:p>
    <w:p w:rsidR="00EE25FA" w:rsidRPr="00E20AD4" w:rsidRDefault="00EE25FA" w:rsidP="00D46FA6">
      <w:pPr>
        <w:spacing w:after="0"/>
        <w:jc w:val="both"/>
        <w:rPr>
          <w:rFonts w:ascii="Times New Roman" w:hAnsi="Times New Roman"/>
          <w:color w:val="000000"/>
          <w:sz w:val="24"/>
          <w:szCs w:val="24"/>
          <w:u w:val="single"/>
        </w:rPr>
      </w:pPr>
      <w:r w:rsidRPr="00E20AD4">
        <w:rPr>
          <w:rFonts w:ascii="Times New Roman" w:hAnsi="Times New Roman"/>
          <w:color w:val="000000"/>
          <w:sz w:val="24"/>
          <w:szCs w:val="24"/>
          <w:u w:val="single"/>
        </w:rPr>
        <w:t>Регулятивные УУД:</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самостоятельно формулировать тему и цели урока;</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составлять план решения учебной проблемы совместно с учителем;</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работать по плану, сверяя свои действия с целью, корректировать свою деятельность;</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E25FA" w:rsidRPr="00E20AD4" w:rsidRDefault="00EE25FA" w:rsidP="00D46FA6">
      <w:pPr>
        <w:spacing w:after="0"/>
        <w:jc w:val="both"/>
        <w:rPr>
          <w:rFonts w:ascii="Times New Roman" w:hAnsi="Times New Roman"/>
          <w:color w:val="000000"/>
          <w:sz w:val="24"/>
          <w:szCs w:val="24"/>
          <w:u w:val="single"/>
        </w:rPr>
      </w:pPr>
      <w:r w:rsidRPr="00E20AD4">
        <w:rPr>
          <w:rFonts w:ascii="Times New Roman" w:hAnsi="Times New Roman"/>
          <w:color w:val="000000"/>
          <w:sz w:val="24"/>
          <w:szCs w:val="24"/>
          <w:u w:val="single"/>
        </w:rPr>
        <w:t>Познавательные УУД:</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xml:space="preserve">–  вычитывать все  виды  текстовой информации: </w:t>
      </w:r>
      <w:proofErr w:type="spellStart"/>
      <w:r w:rsidRPr="00E20AD4">
        <w:rPr>
          <w:rFonts w:ascii="Times New Roman" w:hAnsi="Times New Roman"/>
          <w:color w:val="000000"/>
          <w:sz w:val="24"/>
          <w:szCs w:val="24"/>
        </w:rPr>
        <w:t>фактуальную</w:t>
      </w:r>
      <w:proofErr w:type="spellEnd"/>
      <w:r w:rsidRPr="00E20AD4">
        <w:rPr>
          <w:rFonts w:ascii="Times New Roman" w:hAnsi="Times New Roman"/>
          <w:color w:val="000000"/>
          <w:sz w:val="24"/>
          <w:szCs w:val="24"/>
        </w:rPr>
        <w:t>, подтекстовую, концептуальную;</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пользоваться разными видами чтения: изучающим, просмотровым, ознакомительным;</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извлекать  информацию,  представленную в  разных  формах</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(сплошной текст; не сплошной текст – иллюстрация, таблица, схема);</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перерабатывать и преобразовывать информацию из одной формы в другую (составлять план, таблицу, схему);</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пользоваться словарями, справочниками;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lastRenderedPageBreak/>
        <w:t>– осуществлять анализ и синтез;</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устанавливать причинно-следственные связи;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строить рассуждения;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Средством развития познавательных УУД служат тексты учебника и его методический аппарат; технология продуктивного чтения.</w:t>
      </w:r>
    </w:p>
    <w:p w:rsidR="00EE25FA" w:rsidRPr="00E20AD4" w:rsidRDefault="00EE25FA" w:rsidP="00D46FA6">
      <w:pPr>
        <w:spacing w:after="0"/>
        <w:jc w:val="both"/>
        <w:rPr>
          <w:rFonts w:ascii="Times New Roman" w:hAnsi="Times New Roman"/>
          <w:color w:val="000000"/>
          <w:sz w:val="24"/>
          <w:szCs w:val="24"/>
          <w:u w:val="single"/>
        </w:rPr>
      </w:pPr>
      <w:r w:rsidRPr="00E20AD4">
        <w:rPr>
          <w:rFonts w:ascii="Times New Roman" w:hAnsi="Times New Roman"/>
          <w:color w:val="000000"/>
          <w:sz w:val="24"/>
          <w:szCs w:val="24"/>
          <w:u w:val="single"/>
        </w:rPr>
        <w:t>Коммуникативные УУД:</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оформлять свои  мысли в устной и письменной форме  с учётом речевой ситуации;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высказывать и обосновывать свою точку зрения;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слушать и слышать других, пытаться принимать иную  точку зрения, быть  готовым корректировать свою точку зрения;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договариваться и приходить к общему решению в совместной деятельности;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задавать вопросы.</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b/>
          <w:color w:val="000000"/>
          <w:sz w:val="24"/>
          <w:szCs w:val="24"/>
        </w:rPr>
        <w:t>Предметными результатами</w:t>
      </w:r>
      <w:r w:rsidRPr="00E20AD4">
        <w:rPr>
          <w:rFonts w:ascii="Times New Roman" w:hAnsi="Times New Roman"/>
          <w:color w:val="000000"/>
          <w:sz w:val="24"/>
          <w:szCs w:val="24"/>
        </w:rPr>
        <w:t xml:space="preserve"> изучения   является сформированность следующих умений:</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воспринимать на слух   тексты в исполнении учителя, учащихся;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осознанно, правильно, выразительно читать вслух;</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самостоятельно прогнозировать содержание текста по заглавию, фамилии автора, иллюстрации, ключевым словам;</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самостоятельно читать про себя незнакомый текст, проводить</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словарную работу;</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делить текст на части, составлять простой план;</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самостоятельно формулировать главную мысль текста;</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находить в тексте материал для  характеристики героя;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подробно и выборочно пересказывать текст;</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составлять рассказ-характеристику героя;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составлять устные и письменные описания;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по ходу чтения представлять картины, устно  выражать (рисовать)  то, что представили;</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относить произведения к жанрам рассказа, повести, пьесы по определённым признакам;</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различать в прозаическом произведении героев, рассказчика   автора;</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видеть в художественном тексте сравнения, эпитеты, олицетворения;</w:t>
      </w:r>
    </w:p>
    <w:p w:rsidR="00EE25FA" w:rsidRPr="00E20AD4" w:rsidRDefault="00EE25FA" w:rsidP="00D46FA6">
      <w:pPr>
        <w:spacing w:after="0"/>
        <w:jc w:val="both"/>
        <w:rPr>
          <w:rFonts w:ascii="Times New Roman" w:hAnsi="Times New Roman"/>
          <w:color w:val="000000"/>
          <w:sz w:val="24"/>
          <w:szCs w:val="24"/>
        </w:rPr>
      </w:pPr>
      <w:r w:rsidRPr="00E20AD4">
        <w:rPr>
          <w:rFonts w:ascii="Times New Roman" w:hAnsi="Times New Roman"/>
          <w:color w:val="000000"/>
          <w:sz w:val="24"/>
          <w:szCs w:val="24"/>
        </w:rPr>
        <w:t>– соотносить автора, название и героев прочитанных произведений.</w:t>
      </w:r>
    </w:p>
    <w:p w:rsidR="00EE25FA" w:rsidRPr="00E20AD4" w:rsidRDefault="00EE25FA" w:rsidP="00D46FA6">
      <w:pPr>
        <w:spacing w:after="0"/>
        <w:jc w:val="both"/>
        <w:rPr>
          <w:rFonts w:ascii="Times New Roman" w:hAnsi="Times New Roman"/>
          <w:color w:val="000000"/>
          <w:sz w:val="24"/>
          <w:szCs w:val="24"/>
        </w:rPr>
      </w:pPr>
    </w:p>
    <w:p w:rsidR="00EE25FA" w:rsidRPr="00E20AD4" w:rsidRDefault="00EE25FA" w:rsidP="00B020C4">
      <w:pPr>
        <w:shd w:val="clear" w:color="auto" w:fill="FFFFFF"/>
        <w:spacing w:after="0"/>
        <w:jc w:val="both"/>
        <w:rPr>
          <w:rFonts w:ascii="Times New Roman" w:hAnsi="Times New Roman"/>
          <w:color w:val="000000"/>
          <w:sz w:val="24"/>
          <w:szCs w:val="24"/>
        </w:rPr>
      </w:pPr>
      <w:r w:rsidRPr="00E20AD4">
        <w:rPr>
          <w:rFonts w:ascii="Times New Roman" w:hAnsi="Times New Roman"/>
          <w:color w:val="000000"/>
          <w:sz w:val="24"/>
          <w:szCs w:val="24"/>
        </w:rPr>
        <w:lastRenderedPageBreak/>
        <w:t xml:space="preserve">                                                                                             </w:t>
      </w:r>
      <w:r w:rsidRPr="00E20AD4">
        <w:rPr>
          <w:rFonts w:ascii="Times New Roman" w:hAnsi="Times New Roman"/>
          <w:b/>
          <w:color w:val="000000"/>
          <w:sz w:val="24"/>
          <w:szCs w:val="24"/>
        </w:rPr>
        <w:t>Содержание тем учебного курса</w:t>
      </w:r>
    </w:p>
    <w:p w:rsidR="00EE25FA" w:rsidRPr="00E20AD4" w:rsidRDefault="00EE25FA" w:rsidP="00D46FA6">
      <w:pPr>
        <w:shd w:val="clear" w:color="auto" w:fill="FFFFFF"/>
        <w:spacing w:after="0"/>
        <w:ind w:left="7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7732"/>
      </w:tblGrid>
      <w:tr w:rsidR="00EE25FA" w:rsidRPr="00C67066" w:rsidTr="00C67066">
        <w:tc>
          <w:tcPr>
            <w:tcW w:w="7054" w:type="dxa"/>
          </w:tcPr>
          <w:p w:rsidR="00EE25FA" w:rsidRPr="00C67066" w:rsidRDefault="00EE25FA" w:rsidP="00C67066">
            <w:pPr>
              <w:pStyle w:val="c13"/>
              <w:spacing w:before="0" w:after="0" w:line="360" w:lineRule="auto"/>
              <w:jc w:val="center"/>
              <w:rPr>
                <w:rStyle w:val="c5"/>
                <w:b/>
                <w:color w:val="000000"/>
              </w:rPr>
            </w:pPr>
            <w:r w:rsidRPr="00C67066">
              <w:rPr>
                <w:rStyle w:val="c5"/>
                <w:b/>
                <w:color w:val="000000"/>
              </w:rPr>
              <w:t>Раздел программы, тематическое планирование</w:t>
            </w:r>
          </w:p>
        </w:tc>
        <w:tc>
          <w:tcPr>
            <w:tcW w:w="7732" w:type="dxa"/>
          </w:tcPr>
          <w:p w:rsidR="00EE25FA" w:rsidRPr="00C67066" w:rsidRDefault="00EE25FA" w:rsidP="00C67066">
            <w:pPr>
              <w:pStyle w:val="c13"/>
              <w:spacing w:before="0" w:after="0" w:line="360" w:lineRule="auto"/>
              <w:jc w:val="center"/>
              <w:rPr>
                <w:rStyle w:val="c5"/>
                <w:b/>
                <w:color w:val="000000"/>
              </w:rPr>
            </w:pPr>
            <w:r w:rsidRPr="00C67066">
              <w:rPr>
                <w:b/>
              </w:rPr>
              <w:t>Характеристика основных видов учебной деятельности</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t>Самое великое чудо на свете (2 ч)</w:t>
            </w:r>
          </w:p>
          <w:p w:rsidR="00EE25FA" w:rsidRPr="00C67066" w:rsidRDefault="00EE25FA" w:rsidP="00C67066">
            <w:pPr>
              <w:pStyle w:val="c13"/>
              <w:shd w:val="clear" w:color="auto" w:fill="FFFFFF"/>
              <w:spacing w:before="0" w:after="0" w:line="360" w:lineRule="auto"/>
              <w:rPr>
                <w:color w:val="000000"/>
              </w:rPr>
            </w:pPr>
            <w:r w:rsidRPr="00C67066">
              <w:rPr>
                <w:color w:val="000000"/>
              </w:rPr>
              <w:t>Знакомство с названием раздела. Рукописные книги древней Руси.</w:t>
            </w:r>
            <w:r w:rsidRPr="00C67066">
              <w:rPr>
                <w:color w:val="000000"/>
              </w:rPr>
              <w:br/>
              <w:t xml:space="preserve">Первопечатник Иван Федоров. Оценка достижений. </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Ориентироватьс</w:t>
            </w:r>
            <w:r w:rsidRPr="00E20AD4">
              <w:t xml:space="preserve">я в учебнике, знать и понимать систему условных обозначений, </w:t>
            </w:r>
            <w:r w:rsidRPr="00C67066">
              <w:rPr>
                <w:b/>
              </w:rPr>
              <w:t>находить н</w:t>
            </w:r>
            <w:r w:rsidRPr="00E20AD4">
              <w:t xml:space="preserve">ужную главу, предполагать на основе названия содержание главы, </w:t>
            </w:r>
            <w:r w:rsidRPr="00C67066">
              <w:rPr>
                <w:b/>
              </w:rPr>
              <w:t xml:space="preserve">пользоваться </w:t>
            </w:r>
            <w:r w:rsidRPr="00E20AD4">
              <w:t>словарём, составлять связное высказывание по иллюстрациям и оформлению учебника</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t>Устное народное творчество (14 ч)</w:t>
            </w:r>
          </w:p>
          <w:p w:rsidR="00EE25FA" w:rsidRPr="00C67066" w:rsidRDefault="00EE25FA" w:rsidP="00C67066">
            <w:pPr>
              <w:pStyle w:val="c13"/>
              <w:shd w:val="clear" w:color="auto" w:fill="FFFFFF"/>
              <w:spacing w:before="0" w:after="0" w:line="360" w:lineRule="auto"/>
              <w:rPr>
                <w:color w:val="000000"/>
              </w:rPr>
            </w:pPr>
            <w:r w:rsidRPr="00C67066">
              <w:rPr>
                <w:color w:val="000000"/>
              </w:rPr>
              <w:t xml:space="preserve">Знакомство с названием раздела. Русские народные песни. Докучные сказки. Произведения прикладного искусства: гжельская и хохломская посуда, дымковская и </w:t>
            </w:r>
            <w:proofErr w:type="spellStart"/>
            <w:r w:rsidRPr="00C67066">
              <w:rPr>
                <w:color w:val="000000"/>
              </w:rPr>
              <w:t>богородская</w:t>
            </w:r>
            <w:proofErr w:type="spellEnd"/>
            <w:r w:rsidRPr="00C67066">
              <w:rPr>
                <w:color w:val="000000"/>
              </w:rPr>
              <w:t xml:space="preserve"> игрушка. Сказки «Сестрица Аленушка и братец Иванушка», «Иван-царевич и Серый Волк», «Сивка-Бурка». Особенности волшебной сказки. Иллюстрации к сказке </w:t>
            </w:r>
            <w:proofErr w:type="spellStart"/>
            <w:r w:rsidRPr="00C67066">
              <w:rPr>
                <w:color w:val="000000"/>
              </w:rPr>
              <w:t>В.Васнецова</w:t>
            </w:r>
            <w:proofErr w:type="spellEnd"/>
            <w:r w:rsidRPr="00C67066">
              <w:rPr>
                <w:color w:val="000000"/>
              </w:rPr>
              <w:t xml:space="preserve"> и </w:t>
            </w:r>
            <w:proofErr w:type="spellStart"/>
            <w:r w:rsidRPr="00C67066">
              <w:rPr>
                <w:color w:val="000000"/>
              </w:rPr>
              <w:t>И.Билибина</w:t>
            </w:r>
            <w:proofErr w:type="spellEnd"/>
            <w:r w:rsidRPr="00C67066">
              <w:rPr>
                <w:color w:val="000000"/>
              </w:rPr>
              <w:t>. Проект «Сочиняем волшебную сказку».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Планировать</w:t>
            </w:r>
            <w:r w:rsidRPr="00E20AD4">
              <w:t xml:space="preserve"> работу на уроке. </w:t>
            </w:r>
            <w:r w:rsidRPr="00C67066">
              <w:rPr>
                <w:b/>
              </w:rPr>
              <w:t>Различать</w:t>
            </w:r>
            <w:r w:rsidRPr="00E20AD4">
              <w:t xml:space="preserve"> виды устного народного творчества: малые и большие жанры. </w:t>
            </w:r>
            <w:r w:rsidRPr="00C67066">
              <w:rPr>
                <w:b/>
              </w:rPr>
              <w:t xml:space="preserve">Воспроизводить </w:t>
            </w:r>
            <w:r w:rsidRPr="00E20AD4">
              <w:t xml:space="preserve">наизусть текст русских народных песен. </w:t>
            </w:r>
            <w:r w:rsidRPr="00C67066">
              <w:rPr>
                <w:b/>
              </w:rPr>
              <w:t>Отличать</w:t>
            </w:r>
            <w:r w:rsidRPr="00E20AD4">
              <w:t xml:space="preserve"> докучные сказки от других сказок, называть их особенности. </w:t>
            </w:r>
            <w:r w:rsidRPr="00C67066">
              <w:rPr>
                <w:b/>
              </w:rPr>
              <w:t>Принимать</w:t>
            </w:r>
            <w:r w:rsidRPr="00E20AD4">
              <w:t xml:space="preserve"> участие в коллективном сочинении сказок, с опорой на особенности их построения. </w:t>
            </w:r>
            <w:r w:rsidRPr="00C67066">
              <w:rPr>
                <w:b/>
              </w:rPr>
              <w:t>Называть</w:t>
            </w:r>
            <w:r w:rsidRPr="00E20AD4">
              <w:t xml:space="preserve"> жанры прикладного искусства. </w:t>
            </w:r>
            <w:r w:rsidRPr="00C67066">
              <w:rPr>
                <w:b/>
              </w:rPr>
              <w:t>Читать</w:t>
            </w:r>
            <w:r w:rsidRPr="00E20AD4">
              <w:t xml:space="preserve"> текст целыми словами, без ошибок и повторов. </w:t>
            </w:r>
            <w:r w:rsidRPr="00C67066">
              <w:rPr>
                <w:b/>
              </w:rPr>
              <w:t xml:space="preserve">Осмысливать </w:t>
            </w:r>
            <w:r w:rsidRPr="00E20AD4">
              <w:t xml:space="preserve">содержание прочитанного текста (с помощью вопросов, пересказа, самостоятельно). </w:t>
            </w:r>
            <w:r w:rsidRPr="00C67066">
              <w:rPr>
                <w:b/>
              </w:rPr>
              <w:t>Использовать</w:t>
            </w:r>
            <w:r w:rsidRPr="00E20AD4">
              <w:t xml:space="preserve"> чтение про себя для составления выборочного и краткого пересказов. </w:t>
            </w:r>
            <w:r w:rsidRPr="00C67066">
              <w:rPr>
                <w:b/>
              </w:rPr>
              <w:t>Ускорить</w:t>
            </w:r>
            <w:r w:rsidRPr="00E20AD4">
              <w:t xml:space="preserve"> или </w:t>
            </w:r>
            <w:r w:rsidRPr="00C67066">
              <w:rPr>
                <w:b/>
              </w:rPr>
              <w:t>замедлить</w:t>
            </w:r>
            <w:r w:rsidRPr="00E20AD4">
              <w:t xml:space="preserve"> темп чтения, соотнося его с содержанием. </w:t>
            </w:r>
            <w:r w:rsidRPr="00C67066">
              <w:rPr>
                <w:b/>
              </w:rPr>
              <w:t>Определять</w:t>
            </w:r>
            <w:r w:rsidRPr="00E20AD4">
              <w:t xml:space="preserve"> особенности текста волшебных сказок, </w:t>
            </w:r>
            <w:r w:rsidRPr="00C67066">
              <w:rPr>
                <w:b/>
              </w:rPr>
              <w:t>называть</w:t>
            </w:r>
            <w:r w:rsidRPr="00E20AD4">
              <w:t xml:space="preserve"> волшебные предметы, описывая волшебные события. </w:t>
            </w:r>
            <w:r w:rsidRPr="00C67066">
              <w:rPr>
                <w:b/>
              </w:rPr>
              <w:t>Сравнивать</w:t>
            </w:r>
            <w:r w:rsidRPr="00E20AD4">
              <w:t xml:space="preserve"> содержимое сказок и иллюстрации к ним. </w:t>
            </w:r>
            <w:r w:rsidRPr="00C67066">
              <w:rPr>
                <w:b/>
              </w:rPr>
              <w:t>Делить</w:t>
            </w:r>
            <w:r w:rsidRPr="00E20AD4">
              <w:t xml:space="preserve"> текст на части. </w:t>
            </w:r>
            <w:r w:rsidRPr="00C67066">
              <w:rPr>
                <w:b/>
              </w:rPr>
              <w:t>Пересказывать</w:t>
            </w:r>
            <w:r w:rsidRPr="00E20AD4">
              <w:t xml:space="preserve"> текст по самостоятельно составленному плану; </w:t>
            </w:r>
            <w:r w:rsidRPr="00C67066">
              <w:rPr>
                <w:b/>
              </w:rPr>
              <w:t>находить</w:t>
            </w:r>
            <w:r w:rsidRPr="00E20AD4">
              <w:t xml:space="preserve"> героев, которые противопоставлены в сказке. </w:t>
            </w:r>
            <w:r w:rsidRPr="00C67066">
              <w:rPr>
                <w:b/>
              </w:rPr>
              <w:t>Называть</w:t>
            </w:r>
            <w:r w:rsidRPr="00E20AD4">
              <w:t xml:space="preserve"> основные черты характера героев. </w:t>
            </w:r>
            <w:r w:rsidRPr="00C67066">
              <w:rPr>
                <w:b/>
              </w:rPr>
              <w:t>Характеризовать</w:t>
            </w:r>
            <w:r w:rsidRPr="00E20AD4">
              <w:t xml:space="preserve"> героев произведения. </w:t>
            </w:r>
            <w:r w:rsidRPr="00C67066">
              <w:rPr>
                <w:b/>
              </w:rPr>
              <w:t>Сравнивать</w:t>
            </w:r>
            <w:r w:rsidRPr="00E20AD4">
              <w:t xml:space="preserve"> героев произведения, героев разных </w:t>
            </w:r>
            <w:r w:rsidRPr="00E20AD4">
              <w:lastRenderedPageBreak/>
              <w:t xml:space="preserve">сказок. </w:t>
            </w:r>
            <w:r w:rsidRPr="00C67066">
              <w:rPr>
                <w:b/>
              </w:rPr>
              <w:t>Инсценировать</w:t>
            </w:r>
            <w:r w:rsidRPr="00E20AD4">
              <w:t xml:space="preserve"> сказку: распределять роли, выбирать диалоги. </w:t>
            </w:r>
            <w:r w:rsidRPr="00C67066">
              <w:rPr>
                <w:b/>
              </w:rPr>
              <w:t>Придумывать</w:t>
            </w:r>
            <w:r w:rsidRPr="00E20AD4">
              <w:t xml:space="preserve"> свои сказочные истории. </w:t>
            </w:r>
            <w:r w:rsidRPr="00C67066">
              <w:rPr>
                <w:b/>
              </w:rPr>
              <w:t>Сравнивать</w:t>
            </w:r>
            <w:r w:rsidRPr="00E20AD4">
              <w:t xml:space="preserve"> произведения словесного, музыкального, изобразительного искусства. </w:t>
            </w:r>
            <w:r w:rsidRPr="00C67066">
              <w:rPr>
                <w:b/>
              </w:rPr>
              <w:t>Участвовать</w:t>
            </w:r>
            <w:r w:rsidRPr="00E20AD4">
              <w:t xml:space="preserve"> в работе группы, читать фрагменты текста в паре. </w:t>
            </w:r>
            <w:r w:rsidRPr="00C67066">
              <w:rPr>
                <w:b/>
              </w:rPr>
              <w:t>Договариваться</w:t>
            </w:r>
            <w:r w:rsidRPr="00E20AD4">
              <w:t xml:space="preserve"> друг с другом; </w:t>
            </w:r>
            <w:r w:rsidRPr="00C67066">
              <w:rPr>
                <w:b/>
              </w:rPr>
              <w:t>выражать</w:t>
            </w:r>
            <w:r w:rsidRPr="00E20AD4">
              <w:t xml:space="preserve"> свою позицию. </w:t>
            </w:r>
            <w:r w:rsidRPr="00C67066">
              <w:rPr>
                <w:b/>
              </w:rPr>
              <w:t>Проверять</w:t>
            </w:r>
            <w:r w:rsidRPr="00E20AD4">
              <w:t xml:space="preserve"> себя и самостоятельно </w:t>
            </w:r>
            <w:r w:rsidRPr="00C67066">
              <w:rPr>
                <w:b/>
              </w:rPr>
              <w:t>оценивать</w:t>
            </w:r>
            <w:r w:rsidRPr="00E20AD4">
              <w:t xml:space="preserve"> свои достижения...</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lastRenderedPageBreak/>
              <w:t>Поэтическая тетрадь 1 (11 ч)</w:t>
            </w:r>
          </w:p>
          <w:p w:rsidR="00EE25FA" w:rsidRPr="00C67066" w:rsidRDefault="00EE25FA" w:rsidP="00C67066">
            <w:pPr>
              <w:pStyle w:val="c13"/>
              <w:shd w:val="clear" w:color="auto" w:fill="FFFFFF"/>
              <w:spacing w:before="0" w:after="0" w:line="360" w:lineRule="auto"/>
              <w:rPr>
                <w:color w:val="000000"/>
              </w:rPr>
            </w:pPr>
            <w:r w:rsidRPr="00C67066">
              <w:rPr>
                <w:color w:val="000000"/>
              </w:rPr>
              <w:t xml:space="preserve">Знакомство с названием раздела. Проект «Как научиться читать стихи» на основе научно-популярной статьи </w:t>
            </w:r>
            <w:proofErr w:type="spellStart"/>
            <w:r w:rsidRPr="00C67066">
              <w:rPr>
                <w:color w:val="000000"/>
              </w:rPr>
              <w:t>Я.Смоленского</w:t>
            </w:r>
            <w:proofErr w:type="spellEnd"/>
            <w:r w:rsidRPr="00C67066">
              <w:rPr>
                <w:color w:val="000000"/>
              </w:rPr>
              <w:t>. Русские поэты 19-20 века. Ф. И. Тютчев. «Весенняя гроза», «Листья»; А. А. Фет. «Мама! Глянь-ка из окошка...», «Зреет рожь над жаркой нивой...». Картины природы. И. С. Никитин. «Полно, степь моя, спать беспробудно...», «Встреча зимы». Подвижные картины природы. Олицетворение как прием создание картины природы.  И. З. Суриков. «Детство», «</w:t>
            </w:r>
            <w:proofErr w:type="spellStart"/>
            <w:r w:rsidRPr="00C67066">
              <w:rPr>
                <w:color w:val="000000"/>
              </w:rPr>
              <w:t>Зима».сравнение</w:t>
            </w:r>
            <w:proofErr w:type="spellEnd"/>
            <w:r w:rsidRPr="00C67066">
              <w:rPr>
                <w:color w:val="000000"/>
              </w:rPr>
              <w:t xml:space="preserve"> как средство создания картины природы в лирическом стихотворении.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tabs>
                <w:tab w:val="left" w:pos="1545"/>
              </w:tabs>
              <w:spacing w:after="0" w:line="240" w:lineRule="auto"/>
              <w:jc w:val="both"/>
              <w:rPr>
                <w:rFonts w:ascii="Times New Roman" w:hAnsi="Times New Roman"/>
                <w:sz w:val="24"/>
                <w:szCs w:val="24"/>
              </w:rPr>
            </w:pPr>
            <w:r w:rsidRPr="00C67066">
              <w:rPr>
                <w:rFonts w:ascii="Times New Roman" w:hAnsi="Times New Roman"/>
                <w:b/>
                <w:sz w:val="24"/>
                <w:szCs w:val="24"/>
              </w:rPr>
              <w:t>Прогнозировать</w:t>
            </w:r>
            <w:r w:rsidRPr="00C67066">
              <w:rPr>
                <w:rFonts w:ascii="Times New Roman" w:hAnsi="Times New Roman"/>
                <w:sz w:val="24"/>
                <w:szCs w:val="24"/>
              </w:rPr>
              <w:t xml:space="preserve"> содержание раздела. </w:t>
            </w:r>
            <w:r w:rsidRPr="00C67066">
              <w:rPr>
                <w:rFonts w:ascii="Times New Roman" w:hAnsi="Times New Roman"/>
                <w:b/>
                <w:sz w:val="24"/>
                <w:szCs w:val="24"/>
              </w:rPr>
              <w:t>Читать</w:t>
            </w:r>
            <w:r w:rsidRPr="00C67066">
              <w:rPr>
                <w:rFonts w:ascii="Times New Roman" w:hAnsi="Times New Roman"/>
                <w:sz w:val="24"/>
                <w:szCs w:val="24"/>
              </w:rPr>
              <w:t xml:space="preserve"> выразительно стихи, передавая настроение автора. </w:t>
            </w:r>
            <w:r w:rsidRPr="00C67066">
              <w:rPr>
                <w:rFonts w:ascii="Times New Roman" w:hAnsi="Times New Roman"/>
                <w:b/>
                <w:sz w:val="24"/>
                <w:szCs w:val="24"/>
              </w:rPr>
              <w:t>Наблюдать</w:t>
            </w:r>
            <w:r w:rsidRPr="00C67066">
              <w:rPr>
                <w:rFonts w:ascii="Times New Roman" w:hAnsi="Times New Roman"/>
                <w:sz w:val="24"/>
                <w:szCs w:val="24"/>
              </w:rPr>
              <w:t xml:space="preserve"> за повторением ударных и безударных слогов в слове (ритмом), находить рифмующиеся слова. </w:t>
            </w:r>
            <w:r w:rsidRPr="00C67066">
              <w:rPr>
                <w:rFonts w:ascii="Times New Roman" w:hAnsi="Times New Roman"/>
                <w:b/>
                <w:sz w:val="24"/>
                <w:szCs w:val="24"/>
              </w:rPr>
              <w:t>Определить</w:t>
            </w:r>
            <w:r w:rsidRPr="00C67066">
              <w:rPr>
                <w:rFonts w:ascii="Times New Roman" w:hAnsi="Times New Roman"/>
                <w:sz w:val="24"/>
                <w:szCs w:val="24"/>
              </w:rPr>
              <w:t xml:space="preserve"> различные средства выразительности. </w:t>
            </w:r>
            <w:r w:rsidRPr="00C67066">
              <w:rPr>
                <w:rFonts w:ascii="Times New Roman" w:hAnsi="Times New Roman"/>
                <w:b/>
                <w:sz w:val="24"/>
                <w:szCs w:val="24"/>
              </w:rPr>
              <w:t>Использовать</w:t>
            </w:r>
            <w:r w:rsidRPr="00C67066">
              <w:rPr>
                <w:rFonts w:ascii="Times New Roman" w:hAnsi="Times New Roman"/>
                <w:sz w:val="24"/>
                <w:szCs w:val="24"/>
              </w:rPr>
              <w:t xml:space="preserve"> приемы интонационного чтения (выразить радость, удивление, определять силу голоса, выбрать тон и темп чтения). </w:t>
            </w:r>
            <w:r w:rsidRPr="00C67066">
              <w:rPr>
                <w:rFonts w:ascii="Times New Roman" w:hAnsi="Times New Roman"/>
                <w:b/>
                <w:sz w:val="24"/>
                <w:szCs w:val="24"/>
              </w:rPr>
              <w:t>Сочинять</w:t>
            </w:r>
            <w:r w:rsidRPr="00C67066">
              <w:rPr>
                <w:rFonts w:ascii="Times New Roman" w:hAnsi="Times New Roman"/>
                <w:sz w:val="24"/>
                <w:szCs w:val="24"/>
              </w:rPr>
              <w:t xml:space="preserve"> свои стихотворения, используя различные средства выразительности. </w:t>
            </w:r>
            <w:r w:rsidRPr="00C67066">
              <w:rPr>
                <w:rFonts w:ascii="Times New Roman" w:hAnsi="Times New Roman"/>
                <w:b/>
                <w:sz w:val="24"/>
                <w:szCs w:val="24"/>
              </w:rPr>
              <w:t>Участвоват</w:t>
            </w:r>
            <w:r w:rsidRPr="00C67066">
              <w:rPr>
                <w:rFonts w:ascii="Times New Roman" w:hAnsi="Times New Roman"/>
                <w:sz w:val="24"/>
                <w:szCs w:val="24"/>
              </w:rPr>
              <w:t xml:space="preserve">ь в работе группы, </w:t>
            </w:r>
            <w:r w:rsidRPr="00C67066">
              <w:rPr>
                <w:rFonts w:ascii="Times New Roman" w:hAnsi="Times New Roman"/>
                <w:b/>
                <w:sz w:val="24"/>
                <w:szCs w:val="24"/>
              </w:rPr>
              <w:t>читать</w:t>
            </w:r>
            <w:r w:rsidRPr="00C67066">
              <w:rPr>
                <w:rFonts w:ascii="Times New Roman" w:hAnsi="Times New Roman"/>
                <w:sz w:val="24"/>
                <w:szCs w:val="24"/>
              </w:rPr>
              <w:t xml:space="preserve"> стихи друг другу, работая в паре, самостоятельно </w:t>
            </w:r>
            <w:r w:rsidRPr="00C67066">
              <w:rPr>
                <w:rFonts w:ascii="Times New Roman" w:hAnsi="Times New Roman"/>
                <w:b/>
                <w:sz w:val="24"/>
                <w:szCs w:val="24"/>
              </w:rPr>
              <w:t>оценивать</w:t>
            </w:r>
            <w:r w:rsidRPr="00C67066">
              <w:rPr>
                <w:rFonts w:ascii="Times New Roman" w:hAnsi="Times New Roman"/>
                <w:sz w:val="24"/>
                <w:szCs w:val="24"/>
              </w:rPr>
              <w:t xml:space="preserve"> свои достижения.</w:t>
            </w:r>
          </w:p>
          <w:p w:rsidR="00EE25FA" w:rsidRPr="00C67066" w:rsidRDefault="00EE25FA" w:rsidP="00C67066">
            <w:pPr>
              <w:pStyle w:val="c13"/>
              <w:shd w:val="clear" w:color="auto" w:fill="FFFFFF"/>
              <w:spacing w:before="0" w:after="0" w:line="360" w:lineRule="auto"/>
              <w:rPr>
                <w:rStyle w:val="c5"/>
                <w:b/>
                <w:color w:val="000000"/>
              </w:rPr>
            </w:pP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t>Великие русские писатели (26 ч)</w:t>
            </w:r>
          </w:p>
          <w:p w:rsidR="00EE25FA" w:rsidRPr="00C67066" w:rsidRDefault="00EE25FA" w:rsidP="00C67066">
            <w:pPr>
              <w:pStyle w:val="c13"/>
              <w:shd w:val="clear" w:color="auto" w:fill="FFFFFF"/>
              <w:spacing w:before="0" w:after="0" w:line="360" w:lineRule="auto"/>
              <w:rPr>
                <w:color w:val="000000"/>
              </w:rPr>
            </w:pPr>
            <w:r w:rsidRPr="00C67066">
              <w:rPr>
                <w:color w:val="000000"/>
              </w:rPr>
              <w:t xml:space="preserve">Знакомство с названием раздела. А. С. Пушкин. «За весной, красой природы...», «Уж небо осенью дышало...», «В тот год осенняя погода...», «Опрятней модного паркета...», «Зимнее утро», «Зимний </w:t>
            </w:r>
            <w:proofErr w:type="spellStart"/>
            <w:r w:rsidRPr="00C67066">
              <w:rPr>
                <w:color w:val="000000"/>
              </w:rPr>
              <w:t>вечер».Звукопись</w:t>
            </w:r>
            <w:proofErr w:type="spellEnd"/>
            <w:r w:rsidRPr="00C67066">
              <w:rPr>
                <w:color w:val="000000"/>
              </w:rPr>
              <w:t xml:space="preserve"> , ее выразительные значения. Средства художественной выразительности: эпитет, сравнение, </w:t>
            </w:r>
            <w:r w:rsidRPr="00C67066">
              <w:rPr>
                <w:color w:val="000000"/>
              </w:rPr>
              <w:lastRenderedPageBreak/>
              <w:t xml:space="preserve">прием контраста. «Сказка о царе </w:t>
            </w:r>
            <w:proofErr w:type="spellStart"/>
            <w:r w:rsidRPr="00C67066">
              <w:rPr>
                <w:color w:val="000000"/>
              </w:rPr>
              <w:t>Салтане</w:t>
            </w:r>
            <w:proofErr w:type="spellEnd"/>
            <w:r w:rsidRPr="00C67066">
              <w:rPr>
                <w:color w:val="000000"/>
              </w:rPr>
              <w:t xml:space="preserve">...» . Сравнение народной и литературной сказок. Особенности волшебной сказки. Рисунки </w:t>
            </w:r>
            <w:proofErr w:type="spellStart"/>
            <w:r w:rsidRPr="00C67066">
              <w:rPr>
                <w:color w:val="000000"/>
              </w:rPr>
              <w:t>И.Билибина</w:t>
            </w:r>
            <w:proofErr w:type="spellEnd"/>
            <w:r w:rsidRPr="00C67066">
              <w:rPr>
                <w:color w:val="000000"/>
              </w:rPr>
              <w:t xml:space="preserve">. И. А. Крылов. «Мартышка и очки», «Зеркало и Обезьяна», «Ворона и Лисица». Мораль басен. Характеристика героев на основе их поступков. </w:t>
            </w:r>
            <w:proofErr w:type="spellStart"/>
            <w:r w:rsidRPr="00C67066">
              <w:rPr>
                <w:color w:val="000000"/>
              </w:rPr>
              <w:t>Инсценирование</w:t>
            </w:r>
            <w:proofErr w:type="spellEnd"/>
            <w:r w:rsidRPr="00C67066">
              <w:rPr>
                <w:color w:val="000000"/>
              </w:rPr>
              <w:t xml:space="preserve"> басни. М. Ю. Лермонтов. «Горные вершины», «На севере диком...», «Утес», «Осень». Статья </w:t>
            </w:r>
            <w:proofErr w:type="spellStart"/>
            <w:r w:rsidRPr="00C67066">
              <w:rPr>
                <w:color w:val="000000"/>
              </w:rPr>
              <w:t>В.Воскобойникова</w:t>
            </w:r>
            <w:proofErr w:type="spellEnd"/>
            <w:r w:rsidRPr="00C67066">
              <w:rPr>
                <w:color w:val="000000"/>
              </w:rPr>
              <w:t xml:space="preserve">. Сравнение лирического текста и произведения живописи. Л. Н. Толстой. «Детство» (отрывок), «Акула», «Прыжок», «Лев и собачка», «Какая бывает роса на траве», «Куда девается вода из </w:t>
            </w:r>
            <w:proofErr w:type="spellStart"/>
            <w:r w:rsidRPr="00C67066">
              <w:rPr>
                <w:color w:val="000000"/>
              </w:rPr>
              <w:t>моря».Рассказ</w:t>
            </w:r>
            <w:proofErr w:type="spellEnd"/>
            <w:r w:rsidRPr="00C67066">
              <w:rPr>
                <w:color w:val="000000"/>
              </w:rPr>
              <w:t>-описание. Особенности прозаического лирического текста. Текст-рассуждение. Сравнение текста-рассуждение и текста-описания.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lastRenderedPageBreak/>
              <w:t>Прогнозировать</w:t>
            </w:r>
            <w:r w:rsidRPr="00E20AD4">
              <w:t xml:space="preserve"> содержание раздела. </w:t>
            </w:r>
            <w:r w:rsidRPr="00C67066">
              <w:rPr>
                <w:b/>
              </w:rPr>
              <w:t>Планировать</w:t>
            </w:r>
            <w:r w:rsidRPr="00E20AD4">
              <w:t xml:space="preserve"> работу на уроке, выбирать виды деятельности. </w:t>
            </w:r>
            <w:r w:rsidRPr="00C67066">
              <w:rPr>
                <w:b/>
              </w:rPr>
              <w:t>Читать</w:t>
            </w:r>
            <w:r w:rsidRPr="00E20AD4">
              <w:t xml:space="preserve"> текст вслух и про себя, увеличивая темп чтения. Понимать содержание прочитанного, высказывать свое отношение. </w:t>
            </w:r>
            <w:r w:rsidRPr="00C67066">
              <w:rPr>
                <w:b/>
              </w:rPr>
              <w:t>Различать</w:t>
            </w:r>
            <w:r w:rsidRPr="00E20AD4">
              <w:t xml:space="preserve"> лирическое и прозаическое произведения. </w:t>
            </w:r>
            <w:r w:rsidRPr="00C67066">
              <w:rPr>
                <w:b/>
              </w:rPr>
              <w:t>Называть</w:t>
            </w:r>
            <w:r w:rsidRPr="00E20AD4">
              <w:t xml:space="preserve"> отличительные особенности стихотворного текста. </w:t>
            </w:r>
            <w:r w:rsidRPr="00C67066">
              <w:rPr>
                <w:b/>
              </w:rPr>
              <w:t>Объяснять</w:t>
            </w:r>
            <w:r w:rsidRPr="00E20AD4">
              <w:t xml:space="preserve"> значение некоторых слов с опорой на текст, или </w:t>
            </w:r>
            <w:r w:rsidRPr="00E20AD4">
              <w:lastRenderedPageBreak/>
              <w:t xml:space="preserve">пользуясь словарем в учебнике либо толковым словарем. </w:t>
            </w:r>
            <w:r w:rsidRPr="00C67066">
              <w:rPr>
                <w:b/>
              </w:rPr>
              <w:t>Находить</w:t>
            </w:r>
            <w:r w:rsidRPr="00E20AD4">
              <w:t xml:space="preserve"> средства художественной выразительности в лирических текстах (эпитеты, сравнения). </w:t>
            </w:r>
            <w:r w:rsidRPr="00C67066">
              <w:rPr>
                <w:b/>
              </w:rPr>
              <w:t>Использовать</w:t>
            </w:r>
            <w:r w:rsidRPr="00E20AD4">
              <w:t xml:space="preserve"> средства художественной выразительности в устных высказываниях. </w:t>
            </w:r>
            <w:r w:rsidRPr="00C67066">
              <w:rPr>
                <w:b/>
              </w:rPr>
              <w:t>Знать</w:t>
            </w:r>
            <w:r w:rsidRPr="00E20AD4">
              <w:t xml:space="preserve"> особенности литературной сказки. Определять нравственный смысл литературной сказки. </w:t>
            </w:r>
            <w:r w:rsidRPr="00C67066">
              <w:rPr>
                <w:b/>
              </w:rPr>
              <w:t>Сравнивать</w:t>
            </w:r>
            <w:r w:rsidRPr="00E20AD4">
              <w:t xml:space="preserve"> произведение живописи и произведение литературы. </w:t>
            </w:r>
            <w:r w:rsidRPr="00C67066">
              <w:rPr>
                <w:b/>
              </w:rPr>
              <w:t>Давать</w:t>
            </w:r>
            <w:r w:rsidRPr="00E20AD4">
              <w:t xml:space="preserve"> характеристику героев литературной сказки. </w:t>
            </w:r>
            <w:r w:rsidRPr="00C67066">
              <w:rPr>
                <w:b/>
              </w:rPr>
              <w:t>Определять</w:t>
            </w:r>
            <w:r w:rsidRPr="00E20AD4">
              <w:t xml:space="preserve"> самостоятельно тему и главную мысль рассказа. </w:t>
            </w:r>
            <w:r w:rsidRPr="00C67066">
              <w:rPr>
                <w:b/>
              </w:rPr>
              <w:t>Сравнивать</w:t>
            </w:r>
            <w:r w:rsidRPr="00E20AD4">
              <w:t xml:space="preserve"> рассказ-описание и рассказ-рассуждение. </w:t>
            </w:r>
            <w:r w:rsidRPr="00C67066">
              <w:rPr>
                <w:b/>
              </w:rPr>
              <w:t>Соотносить</w:t>
            </w:r>
            <w:r w:rsidRPr="00E20AD4">
              <w:t xml:space="preserve"> заглавие рассказа с темой и главной мыслью, </w:t>
            </w:r>
            <w:r w:rsidRPr="00C67066">
              <w:rPr>
                <w:b/>
              </w:rPr>
              <w:t>отвечать</w:t>
            </w:r>
            <w:r w:rsidRPr="00E20AD4">
              <w:t xml:space="preserve"> на вопросы по содержанию. </w:t>
            </w:r>
            <w:r w:rsidRPr="00C67066">
              <w:rPr>
                <w:b/>
              </w:rPr>
              <w:t>Определять</w:t>
            </w:r>
            <w:r w:rsidRPr="00E20AD4">
              <w:t xml:space="preserve"> особенности басни, выделять мораль басни в текстах. </w:t>
            </w:r>
            <w:r w:rsidRPr="00C67066">
              <w:rPr>
                <w:b/>
              </w:rPr>
              <w:t>Представлять</w:t>
            </w:r>
            <w:r w:rsidRPr="00E20AD4">
              <w:t xml:space="preserve"> героев басни. </w:t>
            </w:r>
            <w:r w:rsidRPr="00C67066">
              <w:rPr>
                <w:b/>
              </w:rPr>
              <w:t>Характеризовать</w:t>
            </w:r>
            <w:r w:rsidRPr="00E20AD4">
              <w:t xml:space="preserve"> героев басни на основе их поступков. </w:t>
            </w:r>
            <w:r w:rsidRPr="00C67066">
              <w:rPr>
                <w:b/>
              </w:rPr>
              <w:t>Инсценировать</w:t>
            </w:r>
            <w:r w:rsidRPr="00E20AD4">
              <w:t xml:space="preserve"> басню. </w:t>
            </w:r>
            <w:r w:rsidRPr="00C67066">
              <w:rPr>
                <w:b/>
              </w:rPr>
              <w:t>Проверять</w:t>
            </w:r>
            <w:r w:rsidRPr="00E20AD4">
              <w:t xml:space="preserve"> себя и самостоятельно </w:t>
            </w:r>
            <w:r w:rsidRPr="00C67066">
              <w:rPr>
                <w:b/>
              </w:rPr>
              <w:t>оценивать</w:t>
            </w:r>
            <w:r w:rsidRPr="00E20AD4">
              <w:t xml:space="preserve"> свои достижения. </w:t>
            </w:r>
            <w:r w:rsidRPr="00C67066">
              <w:rPr>
                <w:b/>
              </w:rPr>
              <w:t>Различать</w:t>
            </w:r>
            <w:r w:rsidRPr="00E20AD4">
              <w:t xml:space="preserve"> в басне изображенные события и замаскированный, скрытый смысл.</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lastRenderedPageBreak/>
              <w:t>Поэтическая тетрадь 2 (6 ч)</w:t>
            </w:r>
          </w:p>
          <w:p w:rsidR="00EE25FA" w:rsidRPr="00C67066" w:rsidRDefault="00EE25FA" w:rsidP="00C67066">
            <w:pPr>
              <w:pStyle w:val="c13"/>
              <w:shd w:val="clear" w:color="auto" w:fill="FFFFFF"/>
              <w:spacing w:before="0" w:after="0" w:line="360" w:lineRule="auto"/>
              <w:rPr>
                <w:color w:val="000000"/>
              </w:rPr>
            </w:pPr>
            <w:r w:rsidRPr="00C67066">
              <w:rPr>
                <w:color w:val="000000"/>
              </w:rPr>
              <w:t xml:space="preserve">Знакомство с названием </w:t>
            </w:r>
            <w:proofErr w:type="spellStart"/>
            <w:r w:rsidRPr="00C67066">
              <w:rPr>
                <w:color w:val="000000"/>
              </w:rPr>
              <w:t>раздела.Н</w:t>
            </w:r>
            <w:proofErr w:type="spellEnd"/>
            <w:r w:rsidRPr="00C67066">
              <w:rPr>
                <w:color w:val="000000"/>
              </w:rPr>
              <w:t xml:space="preserve">. А. Некрасов. «Славная осень!..», «Не ветер бушует над бором», «Дедушка </w:t>
            </w:r>
            <w:proofErr w:type="spellStart"/>
            <w:r w:rsidRPr="00C67066">
              <w:rPr>
                <w:color w:val="000000"/>
              </w:rPr>
              <w:t>Мазай</w:t>
            </w:r>
            <w:proofErr w:type="spellEnd"/>
            <w:r w:rsidRPr="00C67066">
              <w:rPr>
                <w:color w:val="000000"/>
              </w:rPr>
              <w:t xml:space="preserve"> и зайцы». Картины природы.  К. Д. Бальмонт. «Золотое слово». И. А. Бунин. «Детство», «Полевые цветы», «Густой зеленый ельник у дороги...». Создание словесных картин.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Воспринимать</w:t>
            </w:r>
            <w:r w:rsidRPr="00E20AD4">
              <w:t xml:space="preserve"> стихи на слух. </w:t>
            </w:r>
            <w:r w:rsidRPr="00C67066">
              <w:rPr>
                <w:b/>
              </w:rPr>
              <w:t>Читать</w:t>
            </w:r>
            <w:r w:rsidRPr="00E20AD4">
              <w:t xml:space="preserve"> стихотворение, выражая авторское настроение. </w:t>
            </w:r>
            <w:r w:rsidRPr="00C67066">
              <w:rPr>
                <w:b/>
              </w:rPr>
              <w:t>Сравнивать</w:t>
            </w:r>
            <w:r w:rsidRPr="00E20AD4">
              <w:t xml:space="preserve"> текст-описание и текст-повествование. </w:t>
            </w:r>
            <w:r w:rsidRPr="00C67066">
              <w:rPr>
                <w:b/>
              </w:rPr>
              <w:t>Находить</w:t>
            </w:r>
            <w:r w:rsidRPr="00E20AD4">
              <w:t xml:space="preserve"> средства художественной выразительности: сравнения, эпитеты, олицетворения. </w:t>
            </w:r>
            <w:r w:rsidRPr="00C67066">
              <w:rPr>
                <w:b/>
              </w:rPr>
              <w:t>Следить</w:t>
            </w:r>
            <w:r w:rsidRPr="00E20AD4">
              <w:t xml:space="preserve"> за выражением и развитием чувства в лирическом произведении. </w:t>
            </w:r>
            <w:r w:rsidRPr="00C67066">
              <w:rPr>
                <w:b/>
              </w:rPr>
              <w:t xml:space="preserve">Объяснять </w:t>
            </w:r>
            <w:r w:rsidRPr="00E20AD4">
              <w:t xml:space="preserve">смысл непонятных слов и выражений с опорой на текст, с помощью словаря в учебнике или толкового словаря. </w:t>
            </w:r>
            <w:r w:rsidRPr="00C67066">
              <w:rPr>
                <w:b/>
              </w:rPr>
              <w:t xml:space="preserve">Высказывать </w:t>
            </w:r>
            <w:r w:rsidRPr="00E20AD4">
              <w:t xml:space="preserve">свои собственные впечатления о прочитанном произведении. </w:t>
            </w:r>
            <w:r w:rsidRPr="00C67066">
              <w:rPr>
                <w:b/>
              </w:rPr>
              <w:t>Создавать</w:t>
            </w:r>
            <w:r w:rsidRPr="00E20AD4">
              <w:t xml:space="preserve"> словесные картины по тексту стихотворения. </w:t>
            </w:r>
            <w:r w:rsidRPr="00C67066">
              <w:rPr>
                <w:b/>
              </w:rPr>
              <w:lastRenderedPageBreak/>
              <w:t>Находить</w:t>
            </w:r>
            <w:r w:rsidRPr="00E20AD4">
              <w:t xml:space="preserve"> среди стихотворений произведение с использованием текста-повествования. </w:t>
            </w:r>
            <w:r w:rsidRPr="00C67066">
              <w:rPr>
                <w:b/>
              </w:rPr>
              <w:t>Читать</w:t>
            </w:r>
            <w:r w:rsidRPr="00E20AD4">
              <w:t xml:space="preserve"> стихи выразительно, </w:t>
            </w:r>
            <w:r w:rsidRPr="00C67066">
              <w:rPr>
                <w:b/>
              </w:rPr>
              <w:t>оценивать</w:t>
            </w:r>
            <w:r w:rsidRPr="00E20AD4">
              <w:t xml:space="preserve"> свои достижения.</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lastRenderedPageBreak/>
              <w:t>Литературные сказки (9ч)</w:t>
            </w:r>
          </w:p>
          <w:p w:rsidR="00EE25FA" w:rsidRPr="00C67066" w:rsidRDefault="00EE25FA" w:rsidP="00C67066">
            <w:pPr>
              <w:pStyle w:val="c13"/>
              <w:shd w:val="clear" w:color="auto" w:fill="FFFFFF"/>
              <w:spacing w:before="0" w:after="0" w:line="360" w:lineRule="auto"/>
              <w:rPr>
                <w:color w:val="000000"/>
              </w:rPr>
            </w:pPr>
            <w:r w:rsidRPr="00C67066">
              <w:rPr>
                <w:color w:val="000000"/>
              </w:rPr>
              <w:t>Знакомство с названием раздела. Д. Н. Мамин-Сибиряк.  «</w:t>
            </w:r>
            <w:proofErr w:type="spellStart"/>
            <w:r w:rsidRPr="00C67066">
              <w:rPr>
                <w:color w:val="000000"/>
              </w:rPr>
              <w:t>Аленушкины</w:t>
            </w:r>
            <w:proofErr w:type="spellEnd"/>
            <w:r w:rsidRPr="00C67066">
              <w:rPr>
                <w:color w:val="000000"/>
              </w:rPr>
              <w:t xml:space="preserve"> сказки», «Сказка про храброго Зайца — Длинные Уши, Косые Глаза, Короткий Хвост». Присказка. Сравнение литературной и народной сказок. Нравственный смысл сказки.  В. М. Гаршин. «Лягушка-путешественница». Характеристика героев сказки. Нравственный смысл сказки. В. Ф. Одоевский. «Мороз Иванович». Сравнение литературной и народной сказок. Составление плана сказки. Подробный и выборочный пересказ сказки. Оценка достижений. </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Воспринимать</w:t>
            </w:r>
            <w:r w:rsidRPr="00E20AD4">
              <w:t xml:space="preserve"> на слух тексты литературных сказок, </w:t>
            </w:r>
            <w:r w:rsidRPr="00C67066">
              <w:rPr>
                <w:b/>
              </w:rPr>
              <w:t>высказывать</w:t>
            </w:r>
            <w:r w:rsidRPr="00E20AD4">
              <w:t xml:space="preserve"> свое мнение, отношение. </w:t>
            </w:r>
            <w:r w:rsidRPr="00C67066">
              <w:rPr>
                <w:b/>
              </w:rPr>
              <w:t>Читать</w:t>
            </w:r>
            <w:r w:rsidRPr="00E20AD4">
              <w:t xml:space="preserve"> сказку в слух и про себя, </w:t>
            </w:r>
            <w:r w:rsidRPr="00C67066">
              <w:rPr>
                <w:b/>
              </w:rPr>
              <w:t>использовать</w:t>
            </w:r>
            <w:r w:rsidRPr="00E20AD4">
              <w:t xml:space="preserve"> приемы выразительного чтения при </w:t>
            </w:r>
            <w:proofErr w:type="spellStart"/>
            <w:r w:rsidRPr="00E20AD4">
              <w:t>перечитывании</w:t>
            </w:r>
            <w:proofErr w:type="spellEnd"/>
            <w:r w:rsidRPr="00E20AD4">
              <w:t xml:space="preserve"> сказки. </w:t>
            </w:r>
            <w:r w:rsidRPr="00C67066">
              <w:rPr>
                <w:b/>
              </w:rPr>
              <w:t>Сравнивать</w:t>
            </w:r>
            <w:r w:rsidRPr="00E20AD4">
              <w:t xml:space="preserve"> содержание литературной и народной сказок; определять нравственный смысл сказки. </w:t>
            </w:r>
            <w:r w:rsidRPr="00C67066">
              <w:rPr>
                <w:b/>
              </w:rPr>
              <w:t>Наблюдать</w:t>
            </w:r>
            <w:r w:rsidRPr="00E20AD4">
              <w:t xml:space="preserve"> за развитием последовательности событий в литературных сказках. </w:t>
            </w:r>
            <w:r w:rsidRPr="00C67066">
              <w:rPr>
                <w:b/>
              </w:rPr>
              <w:t>Объяснять</w:t>
            </w:r>
            <w:r w:rsidRPr="00E20AD4">
              <w:t xml:space="preserve"> значение разных слов с опорой на текст, с помощью словаря в учебнике или толкового словаря. </w:t>
            </w:r>
            <w:r w:rsidRPr="00C67066">
              <w:rPr>
                <w:b/>
              </w:rPr>
              <w:t>Сравнивать</w:t>
            </w:r>
            <w:r w:rsidRPr="00E20AD4">
              <w:t xml:space="preserve"> героев в литературной сказке, </w:t>
            </w:r>
            <w:r w:rsidRPr="00C67066">
              <w:rPr>
                <w:b/>
              </w:rPr>
              <w:t>характеризовать</w:t>
            </w:r>
            <w:r w:rsidRPr="00E20AD4">
              <w:t xml:space="preserve"> их, используя текст сказки. </w:t>
            </w:r>
            <w:r w:rsidRPr="00C67066">
              <w:rPr>
                <w:b/>
              </w:rPr>
              <w:t>Определять</w:t>
            </w:r>
            <w:r w:rsidRPr="00E20AD4">
              <w:t xml:space="preserve"> авторское отношение к изображаемому. </w:t>
            </w:r>
            <w:r w:rsidRPr="00C67066">
              <w:rPr>
                <w:b/>
              </w:rPr>
              <w:t>Читать</w:t>
            </w:r>
            <w:r w:rsidRPr="00E20AD4">
              <w:t xml:space="preserve"> сказку в лицах. </w:t>
            </w:r>
            <w:r w:rsidRPr="00C67066">
              <w:rPr>
                <w:b/>
              </w:rPr>
              <w:t>Проверять</w:t>
            </w:r>
            <w:r w:rsidRPr="00E20AD4">
              <w:t xml:space="preserve"> себя и самостоятельно </w:t>
            </w:r>
            <w:r w:rsidRPr="00C67066">
              <w:rPr>
                <w:b/>
              </w:rPr>
              <w:t>оценивать</w:t>
            </w:r>
            <w:r w:rsidRPr="00E20AD4">
              <w:t xml:space="preserve"> свои достижения на основе диагностической работы, представленной в учебнике.</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t>Были и небылицы (10 ч)</w:t>
            </w:r>
          </w:p>
          <w:p w:rsidR="00EE25FA" w:rsidRPr="00C67066" w:rsidRDefault="00EE25FA" w:rsidP="00C67066">
            <w:pPr>
              <w:pStyle w:val="c13"/>
              <w:shd w:val="clear" w:color="auto" w:fill="FFFFFF"/>
              <w:spacing w:before="0" w:after="0" w:line="360" w:lineRule="auto"/>
              <w:rPr>
                <w:color w:val="000000"/>
              </w:rPr>
            </w:pPr>
            <w:r w:rsidRPr="00C67066">
              <w:rPr>
                <w:color w:val="000000"/>
              </w:rPr>
              <w:t xml:space="preserve">Знакомство с названием раздела.  М. Горький. «Случай с </w:t>
            </w:r>
            <w:proofErr w:type="spellStart"/>
            <w:r w:rsidRPr="00C67066">
              <w:rPr>
                <w:color w:val="000000"/>
              </w:rPr>
              <w:t>Евсейкой</w:t>
            </w:r>
            <w:proofErr w:type="spellEnd"/>
            <w:r w:rsidRPr="00C67066">
              <w:rPr>
                <w:color w:val="000000"/>
              </w:rPr>
              <w:t xml:space="preserve">» . Прием сравнения- основной прием описания подводного царства. Творческий пересказ. К. Г. Паустовский. «Растрепанный воробей». Определение жанра произведения. Характеристика героев. А. И. Куприн. «Слон». Основные события произведения. Составление различных вариантов плана. Пересказ. Оценка достижений. </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Определять</w:t>
            </w:r>
            <w:r w:rsidRPr="00E20AD4">
              <w:t xml:space="preserve"> особенности сказки и рассказа. </w:t>
            </w:r>
            <w:r w:rsidRPr="00C67066">
              <w:rPr>
                <w:b/>
              </w:rPr>
              <w:t>Различать</w:t>
            </w:r>
            <w:r w:rsidRPr="00E20AD4">
              <w:t xml:space="preserve"> вымышленные события и реальные. </w:t>
            </w:r>
            <w:r w:rsidRPr="00C67066">
              <w:rPr>
                <w:b/>
              </w:rPr>
              <w:t>Определять</w:t>
            </w:r>
            <w:r w:rsidRPr="00E20AD4">
              <w:t xml:space="preserve"> нравственный смысл поступков героя. </w:t>
            </w:r>
            <w:r w:rsidRPr="00C67066">
              <w:rPr>
                <w:b/>
              </w:rPr>
              <w:t>Выражать</w:t>
            </w:r>
            <w:r w:rsidRPr="00E20AD4">
              <w:t xml:space="preserve"> собственное отношение к поступкам героев в сказочных и реальных событиях. </w:t>
            </w:r>
            <w:r w:rsidRPr="00C67066">
              <w:rPr>
                <w:b/>
              </w:rPr>
              <w:t>Находить</w:t>
            </w:r>
            <w:r w:rsidRPr="00E20AD4">
              <w:t xml:space="preserve"> средства художественной выразительности в прозаическом тексте. </w:t>
            </w:r>
            <w:r w:rsidRPr="00C67066">
              <w:rPr>
                <w:b/>
              </w:rPr>
              <w:t>Составлять</w:t>
            </w:r>
            <w:r w:rsidRPr="00E20AD4">
              <w:t xml:space="preserve"> план краткого и полного пересказов. </w:t>
            </w:r>
            <w:r w:rsidRPr="00C67066">
              <w:rPr>
                <w:b/>
              </w:rPr>
              <w:t>Пересказывать</w:t>
            </w:r>
            <w:r w:rsidRPr="00E20AD4">
              <w:t xml:space="preserve"> текст подробно, кратко, выборочно. </w:t>
            </w:r>
            <w:r w:rsidRPr="00C67066">
              <w:rPr>
                <w:b/>
              </w:rPr>
              <w:t>Определять</w:t>
            </w:r>
            <w:r w:rsidRPr="00E20AD4">
              <w:t xml:space="preserve"> характеристики героев произведения с опорой на текст. </w:t>
            </w:r>
            <w:r w:rsidRPr="00C67066">
              <w:rPr>
                <w:b/>
              </w:rPr>
              <w:t>Рассказывать</w:t>
            </w:r>
            <w:r w:rsidRPr="00E20AD4">
              <w:t xml:space="preserve"> о прочитанных книгах. Самостоятельно </w:t>
            </w:r>
            <w:r w:rsidRPr="00C67066">
              <w:rPr>
                <w:b/>
              </w:rPr>
              <w:t>придумывать</w:t>
            </w:r>
            <w:r w:rsidRPr="00E20AD4">
              <w:t xml:space="preserve"> сказочные и </w:t>
            </w:r>
            <w:r w:rsidRPr="00E20AD4">
              <w:lastRenderedPageBreak/>
              <w:t xml:space="preserve">реальные истории. </w:t>
            </w:r>
            <w:r w:rsidRPr="00C67066">
              <w:rPr>
                <w:b/>
              </w:rPr>
              <w:t>Находить</w:t>
            </w:r>
            <w:r w:rsidRPr="00E20AD4">
              <w:t xml:space="preserve"> в тексте слова и выражения, подтверждающие высказанную мысль. </w:t>
            </w:r>
            <w:r w:rsidRPr="00C67066">
              <w:rPr>
                <w:b/>
              </w:rPr>
              <w:t>Читать</w:t>
            </w:r>
            <w:r w:rsidRPr="00E20AD4">
              <w:t xml:space="preserve"> сказку выразительно по ролям.</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lastRenderedPageBreak/>
              <w:t>Поэтическая тетрадь 1 (6 ч)</w:t>
            </w:r>
          </w:p>
          <w:p w:rsidR="00EE25FA" w:rsidRPr="00C67066" w:rsidRDefault="00EE25FA" w:rsidP="00C67066">
            <w:pPr>
              <w:pStyle w:val="c13"/>
              <w:spacing w:before="0" w:after="0" w:line="360" w:lineRule="auto"/>
              <w:rPr>
                <w:rStyle w:val="c5"/>
                <w:b/>
                <w:color w:val="000000"/>
              </w:rPr>
            </w:pPr>
            <w:r w:rsidRPr="00C67066">
              <w:rPr>
                <w:color w:val="000000"/>
              </w:rPr>
              <w:t>Знакомство с названием раздела. С. Черный. «Что ты тискаешь утенка...», «Воробей», «Слон». Средство художественной выразительности. Авторское отношение к изображаемом. А. А. Блок. «Ветхая избушка», «Сны», «Ворона». Сравнение стихотворений разных авторов на одну и ту же тему. С. А. Есенин. «</w:t>
            </w:r>
            <w:proofErr w:type="spellStart"/>
            <w:r w:rsidRPr="00C67066">
              <w:rPr>
                <w:color w:val="000000"/>
              </w:rPr>
              <w:t>Черемуха».Выразительное</w:t>
            </w:r>
            <w:proofErr w:type="spellEnd"/>
            <w:r w:rsidRPr="00C67066">
              <w:rPr>
                <w:color w:val="000000"/>
              </w:rPr>
              <w:t xml:space="preserve"> чтение стихотворения. Оценка достижений.</w:t>
            </w:r>
          </w:p>
        </w:tc>
        <w:tc>
          <w:tcPr>
            <w:tcW w:w="7732" w:type="dxa"/>
          </w:tcPr>
          <w:p w:rsidR="00EE25FA" w:rsidRPr="00C67066" w:rsidRDefault="00EE25FA" w:rsidP="00C67066">
            <w:pPr>
              <w:pStyle w:val="c13"/>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Читать</w:t>
            </w:r>
            <w:r w:rsidRPr="00E20AD4">
              <w:t xml:space="preserve"> стихотворение, отражая настроение. </w:t>
            </w:r>
            <w:r w:rsidRPr="00C67066">
              <w:rPr>
                <w:b/>
              </w:rPr>
              <w:t>Находить</w:t>
            </w:r>
            <w:r w:rsidRPr="00E20AD4">
              <w:t xml:space="preserve"> в стихотворении яркие, образные слова и выражения. </w:t>
            </w:r>
            <w:r w:rsidRPr="00C67066">
              <w:rPr>
                <w:b/>
              </w:rPr>
              <w:t>Сравнивать</w:t>
            </w:r>
            <w:r w:rsidRPr="00E20AD4">
              <w:t xml:space="preserve"> стихи разных поэтов на одну и ту же тему. </w:t>
            </w:r>
            <w:r w:rsidRPr="00C67066">
              <w:rPr>
                <w:b/>
              </w:rPr>
              <w:t>Выбирать</w:t>
            </w:r>
            <w:r w:rsidRPr="00E20AD4">
              <w:t xml:space="preserve"> стихи по своему вкусу и читать их выразительно. </w:t>
            </w:r>
            <w:r w:rsidRPr="00C67066">
              <w:rPr>
                <w:b/>
              </w:rPr>
              <w:t>Объяснять</w:t>
            </w:r>
            <w:r w:rsidRPr="00E20AD4">
              <w:t xml:space="preserve"> смысл выражений с опорой на текст. </w:t>
            </w:r>
            <w:r w:rsidRPr="00C67066">
              <w:rPr>
                <w:b/>
              </w:rPr>
              <w:t xml:space="preserve">Определять </w:t>
            </w:r>
            <w:r w:rsidRPr="00E20AD4">
              <w:t xml:space="preserve">авторское отношение к изображаемому. </w:t>
            </w:r>
            <w:r w:rsidRPr="00C67066">
              <w:rPr>
                <w:b/>
              </w:rPr>
              <w:t>Придумывать</w:t>
            </w:r>
            <w:r w:rsidRPr="00E20AD4">
              <w:t xml:space="preserve"> стихотворные тексты. </w:t>
            </w:r>
            <w:r w:rsidRPr="00C67066">
              <w:rPr>
                <w:b/>
              </w:rPr>
              <w:t>Проверять</w:t>
            </w:r>
            <w:r w:rsidRPr="00E20AD4">
              <w:t xml:space="preserve"> правильность высказывания, сверяя его с текстом, самостоятельно </w:t>
            </w:r>
            <w:r w:rsidRPr="00C67066">
              <w:rPr>
                <w:b/>
              </w:rPr>
              <w:t>оценивать</w:t>
            </w:r>
            <w:r w:rsidRPr="00E20AD4">
              <w:t xml:space="preserve"> свои достижения.</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t>Люби живое (16 ч)</w:t>
            </w:r>
          </w:p>
          <w:p w:rsidR="00EE25FA" w:rsidRPr="00C67066" w:rsidRDefault="00EE25FA" w:rsidP="00C67066">
            <w:pPr>
              <w:pStyle w:val="c13"/>
              <w:shd w:val="clear" w:color="auto" w:fill="FFFFFF"/>
              <w:spacing w:before="0" w:after="0" w:line="360" w:lineRule="auto"/>
              <w:rPr>
                <w:color w:val="000000"/>
              </w:rPr>
            </w:pPr>
            <w:r w:rsidRPr="00C67066">
              <w:rPr>
                <w:color w:val="000000"/>
              </w:rPr>
              <w:t>Знакомство с названием раздела. М. М. Пришвин. «Моя Родина». Основная мысль текста. И. С. Соколов-Микитов. «</w:t>
            </w:r>
            <w:proofErr w:type="spellStart"/>
            <w:r w:rsidRPr="00C67066">
              <w:rPr>
                <w:color w:val="000000"/>
              </w:rPr>
              <w:t>Листопадничек</w:t>
            </w:r>
            <w:proofErr w:type="spellEnd"/>
            <w:r w:rsidRPr="00C67066">
              <w:rPr>
                <w:color w:val="000000"/>
              </w:rPr>
              <w:t xml:space="preserve">». Определение жанра произведения. Рассказ о герое. Творческий пересказ. В. И. Белов. «Малька провинилась», «Еще про Мальку». Главные герои рассказа. </w:t>
            </w:r>
            <w:proofErr w:type="spellStart"/>
            <w:r w:rsidRPr="00C67066">
              <w:rPr>
                <w:color w:val="000000"/>
              </w:rPr>
              <w:t>Озаглавливание</w:t>
            </w:r>
            <w:proofErr w:type="spellEnd"/>
            <w:r w:rsidRPr="00C67066">
              <w:rPr>
                <w:color w:val="000000"/>
              </w:rPr>
              <w:t xml:space="preserve"> текста.  В. В. Бианки. «Мышонок Пик». Составление плана на основе названия глав.5. Б. С. Житков. «Про обезьянку». Краткий пересказ. В. П. Астафьев. «</w:t>
            </w:r>
            <w:proofErr w:type="spellStart"/>
            <w:r w:rsidRPr="00C67066">
              <w:rPr>
                <w:color w:val="000000"/>
              </w:rPr>
              <w:t>Капалуха</w:t>
            </w:r>
            <w:proofErr w:type="spellEnd"/>
            <w:r w:rsidRPr="00C67066">
              <w:rPr>
                <w:color w:val="000000"/>
              </w:rPr>
              <w:t xml:space="preserve">». Герои произведения. В. Ю. Драгунский. «Он живой и </w:t>
            </w:r>
            <w:proofErr w:type="spellStart"/>
            <w:r w:rsidRPr="00C67066">
              <w:rPr>
                <w:color w:val="000000"/>
              </w:rPr>
              <w:t>светится».Нравственный</w:t>
            </w:r>
            <w:proofErr w:type="spellEnd"/>
            <w:r w:rsidRPr="00C67066">
              <w:rPr>
                <w:color w:val="000000"/>
              </w:rPr>
              <w:t xml:space="preserve"> смысл рассказа.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Планировать</w:t>
            </w:r>
            <w:r w:rsidRPr="00E20AD4">
              <w:t xml:space="preserve"> работу с произведением на уроке, используя условные обозначения. </w:t>
            </w:r>
            <w:r w:rsidRPr="00C67066">
              <w:rPr>
                <w:b/>
              </w:rPr>
              <w:t>Читать</w:t>
            </w:r>
            <w:r w:rsidRPr="00E20AD4">
              <w:t xml:space="preserve"> и </w:t>
            </w:r>
            <w:r w:rsidRPr="00C67066">
              <w:rPr>
                <w:b/>
              </w:rPr>
              <w:t>воспринимать</w:t>
            </w:r>
            <w:r w:rsidRPr="00E20AD4">
              <w:t xml:space="preserve"> на слух произведения. </w:t>
            </w:r>
            <w:r w:rsidRPr="00C67066">
              <w:rPr>
                <w:b/>
              </w:rPr>
              <w:t>Определят</w:t>
            </w:r>
            <w:r w:rsidRPr="00E20AD4">
              <w:t xml:space="preserve">ь жанр произведения. </w:t>
            </w:r>
            <w:r w:rsidRPr="00C67066">
              <w:rPr>
                <w:b/>
              </w:rPr>
              <w:t>Понимать</w:t>
            </w:r>
            <w:r w:rsidRPr="00E20AD4">
              <w:t xml:space="preserve">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w:t>
            </w:r>
            <w:r w:rsidRPr="00C67066">
              <w:rPr>
                <w:b/>
              </w:rPr>
              <w:t>оценивать</w:t>
            </w:r>
            <w:r w:rsidRPr="00E20AD4">
              <w:t xml:space="preserve"> свои достижения.</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t>Поэтическая тетрадь 2(8 ч)</w:t>
            </w:r>
          </w:p>
          <w:p w:rsidR="00EE25FA" w:rsidRPr="00C67066" w:rsidRDefault="00EE25FA" w:rsidP="00C67066">
            <w:pPr>
              <w:pStyle w:val="c13"/>
              <w:shd w:val="clear" w:color="auto" w:fill="FFFFFF"/>
              <w:spacing w:before="0" w:after="0" w:line="360" w:lineRule="auto"/>
              <w:rPr>
                <w:color w:val="000000"/>
              </w:rPr>
            </w:pPr>
            <w:r w:rsidRPr="00C67066">
              <w:rPr>
                <w:color w:val="000000"/>
              </w:rPr>
              <w:lastRenderedPageBreak/>
              <w:t xml:space="preserve">Знакомство с названием раздела.  С. Я. Маршак. «Гроза днем», «В лесу над росистой поляной». Выразительное чтение.  А. Л. </w:t>
            </w:r>
            <w:proofErr w:type="spellStart"/>
            <w:r w:rsidRPr="00C67066">
              <w:rPr>
                <w:color w:val="000000"/>
              </w:rPr>
              <w:t>Барто</w:t>
            </w:r>
            <w:proofErr w:type="spellEnd"/>
            <w:r w:rsidRPr="00C67066">
              <w:rPr>
                <w:color w:val="000000"/>
              </w:rPr>
              <w:t>. «Разлука», «В театре». Выразительное чтение. С. В. Михалков. «Если...». Выразительное чтение. Е. А. Благинина. «Кукушка», «Котенок». Выразительное чтение. проект «Праздник поэзии».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b/>
                <w:sz w:val="24"/>
                <w:szCs w:val="24"/>
              </w:rPr>
              <w:lastRenderedPageBreak/>
              <w:t>Прогнозировать</w:t>
            </w:r>
            <w:r w:rsidRPr="00C67066">
              <w:rPr>
                <w:rFonts w:ascii="Times New Roman" w:hAnsi="Times New Roman"/>
                <w:sz w:val="24"/>
                <w:szCs w:val="24"/>
              </w:rPr>
              <w:t xml:space="preserve"> содержание раздела. </w:t>
            </w:r>
            <w:r w:rsidRPr="00C67066">
              <w:rPr>
                <w:rFonts w:ascii="Times New Roman" w:hAnsi="Times New Roman"/>
                <w:b/>
                <w:sz w:val="24"/>
                <w:szCs w:val="24"/>
              </w:rPr>
              <w:t>Планировать</w:t>
            </w:r>
            <w:r w:rsidRPr="00C67066">
              <w:rPr>
                <w:rFonts w:ascii="Times New Roman" w:hAnsi="Times New Roman"/>
                <w:sz w:val="24"/>
                <w:szCs w:val="24"/>
              </w:rPr>
              <w:t xml:space="preserve"> работу на уроке. </w:t>
            </w:r>
            <w:r w:rsidRPr="00C67066">
              <w:rPr>
                <w:rFonts w:ascii="Times New Roman" w:hAnsi="Times New Roman"/>
                <w:b/>
                <w:sz w:val="24"/>
                <w:szCs w:val="24"/>
              </w:rPr>
              <w:t>Читать</w:t>
            </w:r>
            <w:r w:rsidRPr="00C67066">
              <w:rPr>
                <w:rFonts w:ascii="Times New Roman" w:hAnsi="Times New Roman"/>
                <w:sz w:val="24"/>
                <w:szCs w:val="24"/>
              </w:rPr>
              <w:t xml:space="preserve"> и </w:t>
            </w:r>
            <w:r w:rsidRPr="00C67066">
              <w:rPr>
                <w:rFonts w:ascii="Times New Roman" w:hAnsi="Times New Roman"/>
                <w:b/>
                <w:sz w:val="24"/>
                <w:szCs w:val="24"/>
              </w:rPr>
              <w:t>воспринимать</w:t>
            </w:r>
            <w:r w:rsidRPr="00C67066">
              <w:rPr>
                <w:rFonts w:ascii="Times New Roman" w:hAnsi="Times New Roman"/>
                <w:sz w:val="24"/>
                <w:szCs w:val="24"/>
              </w:rPr>
              <w:t xml:space="preserve"> на слух лирические тексты. </w:t>
            </w:r>
            <w:r w:rsidRPr="00C67066">
              <w:rPr>
                <w:rFonts w:ascii="Times New Roman" w:hAnsi="Times New Roman"/>
                <w:b/>
                <w:sz w:val="24"/>
                <w:szCs w:val="24"/>
              </w:rPr>
              <w:t>Читать</w:t>
            </w:r>
            <w:r w:rsidRPr="00C67066">
              <w:rPr>
                <w:rFonts w:ascii="Times New Roman" w:hAnsi="Times New Roman"/>
                <w:sz w:val="24"/>
                <w:szCs w:val="24"/>
              </w:rPr>
              <w:t xml:space="preserve"> </w:t>
            </w:r>
            <w:r w:rsidRPr="00C67066">
              <w:rPr>
                <w:rFonts w:ascii="Times New Roman" w:hAnsi="Times New Roman"/>
                <w:sz w:val="24"/>
                <w:szCs w:val="24"/>
              </w:rPr>
              <w:lastRenderedPageBreak/>
              <w:t xml:space="preserve">стихотворения, отражая позицию автора и свое отношение к изображаемому. </w:t>
            </w:r>
            <w:r w:rsidRPr="00C67066">
              <w:rPr>
                <w:rFonts w:ascii="Times New Roman" w:hAnsi="Times New Roman"/>
                <w:b/>
                <w:sz w:val="24"/>
                <w:szCs w:val="24"/>
              </w:rPr>
              <w:t>Сравнивать</w:t>
            </w:r>
            <w:r w:rsidRPr="00C67066">
              <w:rPr>
                <w:rFonts w:ascii="Times New Roman" w:hAnsi="Times New Roman"/>
                <w:sz w:val="24"/>
                <w:szCs w:val="24"/>
              </w:rPr>
              <w:t xml:space="preserve"> название произведения и его содержание, </w:t>
            </w:r>
            <w:r w:rsidRPr="00C67066">
              <w:rPr>
                <w:rFonts w:ascii="Times New Roman" w:hAnsi="Times New Roman"/>
                <w:b/>
                <w:sz w:val="24"/>
                <w:szCs w:val="24"/>
              </w:rPr>
              <w:t>высказывать</w:t>
            </w:r>
            <w:r w:rsidRPr="00C67066">
              <w:rPr>
                <w:rFonts w:ascii="Times New Roman" w:hAnsi="Times New Roman"/>
                <w:sz w:val="24"/>
                <w:szCs w:val="24"/>
              </w:rPr>
              <w:t xml:space="preserve"> свое мнение. </w:t>
            </w:r>
            <w:r w:rsidRPr="00C67066">
              <w:rPr>
                <w:rFonts w:ascii="Times New Roman" w:hAnsi="Times New Roman"/>
                <w:b/>
                <w:sz w:val="24"/>
                <w:szCs w:val="24"/>
              </w:rPr>
              <w:t>Находить</w:t>
            </w:r>
            <w:r w:rsidRPr="00C67066">
              <w:rPr>
                <w:rFonts w:ascii="Times New Roman" w:hAnsi="Times New Roman"/>
                <w:sz w:val="24"/>
                <w:szCs w:val="24"/>
              </w:rPr>
              <w:t xml:space="preserve"> в произведениях средства художественной выразительности: олицетворения, эпитеты, сравнения. </w:t>
            </w:r>
            <w:r w:rsidRPr="00C67066">
              <w:rPr>
                <w:rFonts w:ascii="Times New Roman" w:hAnsi="Times New Roman"/>
                <w:b/>
                <w:sz w:val="24"/>
                <w:szCs w:val="24"/>
              </w:rPr>
              <w:t>Сочинять</w:t>
            </w:r>
            <w:r w:rsidRPr="00C67066">
              <w:rPr>
                <w:rFonts w:ascii="Times New Roman" w:hAnsi="Times New Roman"/>
                <w:sz w:val="24"/>
                <w:szCs w:val="24"/>
              </w:rPr>
              <w:t xml:space="preserve"> стихотворения. </w:t>
            </w:r>
            <w:r w:rsidRPr="00C67066">
              <w:rPr>
                <w:rFonts w:ascii="Times New Roman" w:hAnsi="Times New Roman"/>
                <w:b/>
                <w:sz w:val="24"/>
                <w:szCs w:val="24"/>
              </w:rPr>
              <w:t>Заучивать</w:t>
            </w:r>
            <w:r w:rsidRPr="00C67066">
              <w:rPr>
                <w:rFonts w:ascii="Times New Roman" w:hAnsi="Times New Roman"/>
                <w:sz w:val="24"/>
                <w:szCs w:val="24"/>
              </w:rPr>
              <w:t xml:space="preserve"> стихи наизусть. </w:t>
            </w:r>
            <w:r w:rsidRPr="00C67066">
              <w:rPr>
                <w:rFonts w:ascii="Times New Roman" w:hAnsi="Times New Roman"/>
                <w:b/>
                <w:sz w:val="24"/>
                <w:szCs w:val="24"/>
              </w:rPr>
              <w:t>Проверять</w:t>
            </w:r>
            <w:r w:rsidRPr="00C67066">
              <w:rPr>
                <w:rFonts w:ascii="Times New Roman" w:hAnsi="Times New Roman"/>
                <w:sz w:val="24"/>
                <w:szCs w:val="24"/>
              </w:rPr>
              <w:t xml:space="preserve"> чтение друг друга, работая в паре и самостоятельно </w:t>
            </w:r>
            <w:r w:rsidRPr="00C67066">
              <w:rPr>
                <w:rFonts w:ascii="Times New Roman" w:hAnsi="Times New Roman"/>
                <w:b/>
                <w:sz w:val="24"/>
                <w:szCs w:val="24"/>
              </w:rPr>
              <w:t>оценивать</w:t>
            </w:r>
            <w:r w:rsidRPr="00C67066">
              <w:rPr>
                <w:rFonts w:ascii="Times New Roman" w:hAnsi="Times New Roman"/>
                <w:sz w:val="24"/>
                <w:szCs w:val="24"/>
              </w:rPr>
              <w:t xml:space="preserve"> свои достижения. </w:t>
            </w:r>
          </w:p>
          <w:p w:rsidR="00EE25FA" w:rsidRPr="00C67066" w:rsidRDefault="00EE25FA" w:rsidP="00C67066">
            <w:pPr>
              <w:pStyle w:val="c13"/>
              <w:shd w:val="clear" w:color="auto" w:fill="FFFFFF"/>
              <w:spacing w:before="0" w:after="0" w:line="360" w:lineRule="auto"/>
              <w:rPr>
                <w:rStyle w:val="c5"/>
                <w:b/>
                <w:color w:val="000000"/>
              </w:rPr>
            </w:pP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lastRenderedPageBreak/>
              <w:t>Собирай по ягодке — наберешь кузовок (12 ч)</w:t>
            </w:r>
          </w:p>
          <w:p w:rsidR="00EE25FA" w:rsidRPr="00C67066" w:rsidRDefault="00EE25FA" w:rsidP="00C67066">
            <w:pPr>
              <w:pStyle w:val="c13"/>
              <w:shd w:val="clear" w:color="auto" w:fill="FFFFFF"/>
              <w:spacing w:before="0" w:after="0" w:line="360" w:lineRule="auto"/>
              <w:rPr>
                <w:color w:val="000000"/>
              </w:rPr>
            </w:pPr>
            <w:r w:rsidRPr="00C67066">
              <w:rPr>
                <w:color w:val="000000"/>
              </w:rPr>
              <w:t xml:space="preserve">Знакомство с названием раздела. Б. В. Шергин. «Собирай по ягодке — наберешь кузовок». Соотнесение пословицы и содержание произведения. А. П. Платонов. «Цветок на земле», «Еще мама». Чтение по ролям. М. М. Зощенко. «Золотые слова», «Великие путешественники». Особенности юмористического рассказа. Восстановление порядка событий.  Н. Н. Носов. «Федина задача», «Телефон». Особенности юмористического рассказа. Сборник юмористических рассказов </w:t>
            </w:r>
            <w:proofErr w:type="spellStart"/>
            <w:r w:rsidRPr="00C67066">
              <w:rPr>
                <w:color w:val="000000"/>
              </w:rPr>
              <w:t>Н.Носова</w:t>
            </w:r>
            <w:proofErr w:type="spellEnd"/>
            <w:r w:rsidRPr="00C67066">
              <w:rPr>
                <w:color w:val="000000"/>
              </w:rPr>
              <w:t>. Оценка достижений.</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Объяснять</w:t>
            </w:r>
            <w:r w:rsidRPr="00E20AD4">
              <w:t xml:space="preserve"> смысл, название темы; подбирать книги, соответствующие теме. </w:t>
            </w:r>
            <w:r w:rsidRPr="00C67066">
              <w:rPr>
                <w:b/>
              </w:rPr>
              <w:t>Планировать</w:t>
            </w:r>
            <w:r w:rsidRPr="00E20AD4">
              <w:t xml:space="preserve"> работу на уроке с использованием условных обозначений. </w:t>
            </w:r>
            <w:r w:rsidRPr="00C67066">
              <w:rPr>
                <w:b/>
              </w:rPr>
              <w:t>Воспринимать</w:t>
            </w:r>
            <w:r w:rsidRPr="00E20AD4">
              <w:t xml:space="preserve"> на слух художественное произведение; </w:t>
            </w:r>
            <w:r w:rsidRPr="00C67066">
              <w:rPr>
                <w:b/>
              </w:rPr>
              <w:t>читать</w:t>
            </w:r>
            <w:r w:rsidRPr="00E20AD4">
              <w:t xml:space="preserve"> вслух и про себя, осмысливая содержание. </w:t>
            </w:r>
            <w:r w:rsidRPr="00C67066">
              <w:rPr>
                <w:b/>
              </w:rPr>
              <w:t>Объяснять</w:t>
            </w:r>
            <w:r w:rsidRPr="00E20AD4">
              <w:t xml:space="preserve"> смысл названия произведения. </w:t>
            </w:r>
            <w:r w:rsidRPr="00C67066">
              <w:rPr>
                <w:b/>
              </w:rPr>
              <w:t>Соотносить</w:t>
            </w:r>
            <w:r w:rsidRPr="00E20AD4">
              <w:t xml:space="preserve"> пословицу с содержанием произведения. </w:t>
            </w:r>
            <w:r w:rsidRPr="00C67066">
              <w:rPr>
                <w:b/>
              </w:rPr>
              <w:t>Отвечать</w:t>
            </w:r>
            <w:r w:rsidRPr="00E20AD4">
              <w:t xml:space="preserve"> на вопросы по содержанию произведения; определять главную мысль текста. </w:t>
            </w:r>
            <w:r w:rsidRPr="00C67066">
              <w:rPr>
                <w:b/>
              </w:rPr>
              <w:t>Придумывать</w:t>
            </w:r>
            <w:r w:rsidRPr="00E20AD4">
              <w:t xml:space="preserve"> свои вопросы к текстам. </w:t>
            </w:r>
            <w:r w:rsidRPr="00C67066">
              <w:rPr>
                <w:b/>
              </w:rPr>
              <w:t>Наблюдать</w:t>
            </w:r>
            <w:r w:rsidRPr="00E20AD4">
              <w:t xml:space="preserve"> за особенностями речи героев. </w:t>
            </w:r>
            <w:r w:rsidRPr="00C67066">
              <w:rPr>
                <w:b/>
              </w:rPr>
              <w:t>Понимать</w:t>
            </w:r>
            <w:r w:rsidRPr="00E20AD4">
              <w:t xml:space="preserve"> особенности юмористических произведений; </w:t>
            </w:r>
            <w:r w:rsidRPr="00C67066">
              <w:rPr>
                <w:b/>
              </w:rPr>
              <w:t>выделять</w:t>
            </w:r>
            <w:r w:rsidRPr="00E20AD4">
              <w:t xml:space="preserve"> эпизоды, которые вызывают смех; </w:t>
            </w:r>
            <w:r w:rsidRPr="00C67066">
              <w:rPr>
                <w:b/>
              </w:rPr>
              <w:t>определять</w:t>
            </w:r>
            <w:r w:rsidRPr="00E20AD4">
              <w:t xml:space="preserve"> отношение автора к событиям и героям. </w:t>
            </w:r>
            <w:r w:rsidRPr="00C67066">
              <w:rPr>
                <w:b/>
              </w:rPr>
              <w:t>Придумывать</w:t>
            </w:r>
            <w:r w:rsidRPr="00E20AD4">
              <w:t xml:space="preserve"> самостоятельно юмористические рассказы о жизни детей. </w:t>
            </w:r>
            <w:r w:rsidRPr="00C67066">
              <w:rPr>
                <w:b/>
              </w:rPr>
              <w:t>Проверять</w:t>
            </w:r>
            <w:r w:rsidRPr="00E20AD4">
              <w:t xml:space="preserve"> себя и самостоятельно </w:t>
            </w:r>
            <w:r w:rsidRPr="00C67066">
              <w:rPr>
                <w:b/>
              </w:rPr>
              <w:t>оценивать</w:t>
            </w:r>
            <w:r w:rsidRPr="00E20AD4">
              <w:t xml:space="preserve"> свои достижения</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rStyle w:val="c5"/>
                <w:b/>
                <w:color w:val="000000"/>
              </w:rPr>
            </w:pPr>
            <w:r w:rsidRPr="00C67066">
              <w:rPr>
                <w:rStyle w:val="c5"/>
                <w:b/>
                <w:color w:val="000000"/>
              </w:rPr>
              <w:t>По страницам детских журналов ( 8 ч)</w:t>
            </w:r>
          </w:p>
          <w:p w:rsidR="00EE25FA" w:rsidRPr="00C67066" w:rsidRDefault="00EE25FA" w:rsidP="00C67066">
            <w:pPr>
              <w:pStyle w:val="c13"/>
              <w:shd w:val="clear" w:color="auto" w:fill="FFFFFF"/>
              <w:spacing w:before="0" w:after="0" w:line="360" w:lineRule="auto"/>
              <w:rPr>
                <w:color w:val="000000"/>
              </w:rPr>
            </w:pPr>
            <w:r w:rsidRPr="00C67066">
              <w:rPr>
                <w:color w:val="000000"/>
              </w:rPr>
              <w:t>Знакомство с названием раздела. «</w:t>
            </w:r>
            <w:proofErr w:type="spellStart"/>
            <w:r w:rsidRPr="00C67066">
              <w:rPr>
                <w:color w:val="000000"/>
              </w:rPr>
              <w:t>Мурзилка</w:t>
            </w:r>
            <w:proofErr w:type="spellEnd"/>
            <w:r w:rsidRPr="00C67066">
              <w:rPr>
                <w:color w:val="000000"/>
              </w:rPr>
              <w:t xml:space="preserve">» и «Веселые картинки»-самые старые детские журналы. По страницам журналов для детей. Ю. И. Ермолаев. «Проговорился», </w:t>
            </w:r>
            <w:r w:rsidRPr="00C67066">
              <w:rPr>
                <w:color w:val="000000"/>
              </w:rPr>
              <w:lastRenderedPageBreak/>
              <w:t xml:space="preserve">«Воспитатели». Вопросы и ответы по содержанию. Пересказ. Г. Б. Остер. «Вредные советы», «Как получаются легенды». Создание собственного сборника добрых советов. Что такое легенда. Пересказ .Р. </w:t>
            </w:r>
            <w:proofErr w:type="spellStart"/>
            <w:r w:rsidRPr="00C67066">
              <w:rPr>
                <w:color w:val="000000"/>
              </w:rPr>
              <w:t>Сеф</w:t>
            </w:r>
            <w:proofErr w:type="spellEnd"/>
            <w:r w:rsidRPr="00C67066">
              <w:rPr>
                <w:color w:val="000000"/>
              </w:rPr>
              <w:t>. «Веселые стихи». Выразительное чтение. Оценка достижений.</w:t>
            </w:r>
          </w:p>
          <w:p w:rsidR="00EE25FA" w:rsidRPr="00C67066" w:rsidRDefault="00EE25FA" w:rsidP="00C67066">
            <w:pPr>
              <w:pStyle w:val="c13"/>
              <w:shd w:val="clear" w:color="auto" w:fill="FFFFFF"/>
              <w:spacing w:before="0" w:after="0" w:line="360" w:lineRule="auto"/>
              <w:rPr>
                <w:b/>
                <w:color w:val="000000"/>
              </w:rPr>
            </w:pP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lastRenderedPageBreak/>
              <w:t>Прогнозировать</w:t>
            </w:r>
            <w:r w:rsidRPr="00E20AD4">
              <w:t xml:space="preserve"> содержание раздела. </w:t>
            </w:r>
            <w:r w:rsidRPr="00C67066">
              <w:rPr>
                <w:b/>
              </w:rPr>
              <w:t>Планировать</w:t>
            </w:r>
            <w:r w:rsidRPr="00E20AD4">
              <w:t xml:space="preserve"> работу на уроке (начало, конец, виды деятельности). </w:t>
            </w:r>
            <w:r w:rsidRPr="00C67066">
              <w:rPr>
                <w:b/>
              </w:rPr>
              <w:t>Выбират</w:t>
            </w:r>
            <w:r w:rsidRPr="00E20AD4">
              <w:t xml:space="preserve">ь для себя необходимый и интересный журнал. </w:t>
            </w:r>
            <w:r w:rsidRPr="00C67066">
              <w:rPr>
                <w:b/>
              </w:rPr>
              <w:t>Определять</w:t>
            </w:r>
            <w:r w:rsidRPr="00E20AD4">
              <w:t xml:space="preserve"> тему для чтения. </w:t>
            </w:r>
            <w:r w:rsidRPr="00C67066">
              <w:rPr>
                <w:b/>
              </w:rPr>
              <w:t>Находить</w:t>
            </w:r>
            <w:r w:rsidRPr="00E20AD4">
              <w:t xml:space="preserve"> в библиотеке детские журналы по выбранной теме. </w:t>
            </w:r>
            <w:r w:rsidRPr="00C67066">
              <w:rPr>
                <w:b/>
              </w:rPr>
              <w:t>Воспринимат</w:t>
            </w:r>
            <w:r w:rsidRPr="00E20AD4">
              <w:t xml:space="preserve">ь на </w:t>
            </w:r>
            <w:r w:rsidRPr="00E20AD4">
              <w:lastRenderedPageBreak/>
              <w:t xml:space="preserve">слух прочитанное и </w:t>
            </w:r>
            <w:r w:rsidRPr="00C67066">
              <w:rPr>
                <w:b/>
              </w:rPr>
              <w:t>отвечать</w:t>
            </w:r>
            <w:r w:rsidRPr="00E20AD4">
              <w:t xml:space="preserve"> на вопросы по содержанию. </w:t>
            </w:r>
            <w:r w:rsidRPr="00C67066">
              <w:rPr>
                <w:b/>
              </w:rPr>
              <w:t>Читать</w:t>
            </w:r>
            <w:r w:rsidRPr="00E20AD4">
              <w:t xml:space="preserve"> текст без ошибок, плавно соединяя слова в словосочетания. </w:t>
            </w:r>
            <w:r w:rsidRPr="00C67066">
              <w:rPr>
                <w:b/>
              </w:rPr>
              <w:t>Использовать</w:t>
            </w:r>
            <w:r w:rsidRPr="00E20AD4">
              <w:t xml:space="preserve"> прием увеличения темпа чтения – «чтение в темпе разговорной речи». </w:t>
            </w:r>
            <w:r w:rsidRPr="00C67066">
              <w:rPr>
                <w:b/>
              </w:rPr>
              <w:t>Придумывать</w:t>
            </w:r>
            <w:r w:rsidRPr="00E20AD4">
              <w:t xml:space="preserve"> самостоятельно вопросы по содержанию. </w:t>
            </w:r>
            <w:r w:rsidRPr="00C67066">
              <w:rPr>
                <w:b/>
              </w:rPr>
              <w:t>Находить</w:t>
            </w:r>
            <w:r w:rsidRPr="00E20AD4">
              <w:t xml:space="preserve"> необходимую информацию в журнале. </w:t>
            </w:r>
            <w:r w:rsidRPr="00C67066">
              <w:rPr>
                <w:b/>
              </w:rPr>
              <w:t>Готовить</w:t>
            </w:r>
            <w:r w:rsidRPr="00E20AD4">
              <w:t xml:space="preserve"> сообщение по теме, используя информацию журнала. </w:t>
            </w:r>
            <w:r w:rsidRPr="00C67066">
              <w:rPr>
                <w:b/>
              </w:rPr>
              <w:t>Сочинять</w:t>
            </w:r>
            <w:r w:rsidRPr="00E20AD4">
              <w:t xml:space="preserve"> по материалам художественных текстов свои произведения (советы, легенды). </w:t>
            </w:r>
            <w:r w:rsidRPr="00C67066">
              <w:rPr>
                <w:b/>
              </w:rPr>
              <w:t>Проверять</w:t>
            </w:r>
            <w:r w:rsidRPr="00E20AD4">
              <w:t xml:space="preserve"> себя и самостоятельно </w:t>
            </w:r>
            <w:r w:rsidRPr="00C67066">
              <w:rPr>
                <w:b/>
              </w:rPr>
              <w:t>оценивать</w:t>
            </w:r>
            <w:r w:rsidRPr="00E20AD4">
              <w:t xml:space="preserve"> свои достижения.</w:t>
            </w:r>
          </w:p>
        </w:tc>
      </w:tr>
      <w:tr w:rsidR="00EE25FA" w:rsidRPr="00C67066" w:rsidTr="00C67066">
        <w:tc>
          <w:tcPr>
            <w:tcW w:w="7054" w:type="dxa"/>
          </w:tcPr>
          <w:p w:rsidR="00EE25FA" w:rsidRPr="00C67066" w:rsidRDefault="00EE25FA" w:rsidP="00C67066">
            <w:pPr>
              <w:pStyle w:val="c13"/>
              <w:shd w:val="clear" w:color="auto" w:fill="FFFFFF"/>
              <w:spacing w:before="0" w:after="0" w:line="360" w:lineRule="auto"/>
              <w:rPr>
                <w:b/>
                <w:color w:val="000000"/>
              </w:rPr>
            </w:pPr>
            <w:r w:rsidRPr="00C67066">
              <w:rPr>
                <w:rStyle w:val="c5"/>
                <w:b/>
                <w:color w:val="000000"/>
              </w:rPr>
              <w:lastRenderedPageBreak/>
              <w:t>Зарубежная литература (8 ч)</w:t>
            </w:r>
          </w:p>
          <w:p w:rsidR="00EE25FA" w:rsidRPr="00C67066" w:rsidRDefault="00EE25FA" w:rsidP="00C67066">
            <w:pPr>
              <w:pStyle w:val="c13"/>
              <w:shd w:val="clear" w:color="auto" w:fill="FFFFFF"/>
              <w:spacing w:before="0" w:after="0" w:line="360" w:lineRule="auto"/>
              <w:rPr>
                <w:b/>
                <w:color w:val="000000"/>
              </w:rPr>
            </w:pPr>
            <w:r w:rsidRPr="00C67066">
              <w:rPr>
                <w:color w:val="000000"/>
              </w:rPr>
              <w:t>Знакомство с названием раздела. Древнегреческий миф «Храбрый Персей». Мифологические герои и подвиги. Пересказ.</w:t>
            </w:r>
            <w:r w:rsidRPr="00C67066">
              <w:rPr>
                <w:color w:val="000000"/>
              </w:rPr>
              <w:br/>
              <w:t xml:space="preserve">Г. Х. Андерсен. «Гадкий утенок». Создание рисунков к сказке. Подготовка сообщения о великом сказочнике. Оценка достижений. </w:t>
            </w:r>
          </w:p>
          <w:p w:rsidR="00EE25FA" w:rsidRPr="00C67066" w:rsidRDefault="00EE25FA" w:rsidP="00C67066">
            <w:pPr>
              <w:pStyle w:val="c13"/>
              <w:spacing w:before="0" w:after="0" w:line="360" w:lineRule="auto"/>
              <w:rPr>
                <w:rStyle w:val="c5"/>
                <w:b/>
                <w:color w:val="000000"/>
              </w:rPr>
            </w:pPr>
          </w:p>
        </w:tc>
        <w:tc>
          <w:tcPr>
            <w:tcW w:w="7732" w:type="dxa"/>
          </w:tcPr>
          <w:p w:rsidR="00EE25FA" w:rsidRPr="00C67066" w:rsidRDefault="00EE25FA" w:rsidP="00C67066">
            <w:pPr>
              <w:pStyle w:val="c13"/>
              <w:shd w:val="clear" w:color="auto" w:fill="FFFFFF"/>
              <w:spacing w:before="0" w:after="0" w:line="360" w:lineRule="auto"/>
              <w:rPr>
                <w:rStyle w:val="c5"/>
                <w:b/>
                <w:color w:val="000000"/>
              </w:rPr>
            </w:pPr>
            <w:r w:rsidRPr="00C67066">
              <w:rPr>
                <w:b/>
              </w:rPr>
              <w:t>Прогнозировать</w:t>
            </w:r>
            <w:r w:rsidRPr="00E20AD4">
              <w:t xml:space="preserve"> содержание раздела. </w:t>
            </w:r>
            <w:r w:rsidRPr="00C67066">
              <w:rPr>
                <w:b/>
              </w:rPr>
              <w:t>Планировать</w:t>
            </w:r>
            <w:r w:rsidRPr="00E20AD4">
              <w:t xml:space="preserve"> работу на уроке. </w:t>
            </w:r>
            <w:r w:rsidRPr="00C67066">
              <w:rPr>
                <w:b/>
              </w:rPr>
              <w:t>Читать</w:t>
            </w:r>
            <w:r w:rsidRPr="00E20AD4">
              <w:t xml:space="preserve"> и </w:t>
            </w:r>
            <w:r w:rsidRPr="00C67066">
              <w:rPr>
                <w:b/>
              </w:rPr>
              <w:t>воспринимать</w:t>
            </w:r>
            <w:r w:rsidRPr="00E20AD4">
              <w:t xml:space="preserve"> на слух художественное произведение. </w:t>
            </w:r>
            <w:r w:rsidRPr="00C67066">
              <w:rPr>
                <w:b/>
              </w:rPr>
              <w:t>Находить</w:t>
            </w:r>
            <w:r w:rsidRPr="00E20AD4">
              <w:t xml:space="preserve"> в мифологическом тексте эпизоды, рассказывающие о представлениях древних людей о мире. </w:t>
            </w:r>
            <w:r w:rsidRPr="00C67066">
              <w:rPr>
                <w:b/>
              </w:rPr>
              <w:t>Составлять</w:t>
            </w:r>
            <w:r w:rsidRPr="00E20AD4">
              <w:t xml:space="preserve"> рассказ о творчестве писателя (с помощью учителя). </w:t>
            </w:r>
            <w:r w:rsidRPr="00C67066">
              <w:rPr>
                <w:b/>
              </w:rPr>
              <w:t>Пересказывать</w:t>
            </w:r>
            <w:r w:rsidRPr="00E20AD4">
              <w:t xml:space="preserve"> выборочно произведение. </w:t>
            </w:r>
            <w:r w:rsidRPr="00C67066">
              <w:rPr>
                <w:b/>
              </w:rPr>
              <w:t>Сравнивать</w:t>
            </w:r>
            <w:r w:rsidRPr="00E20AD4">
              <w:t xml:space="preserve"> сказки разных народов. </w:t>
            </w:r>
            <w:r w:rsidRPr="00C67066">
              <w:rPr>
                <w:b/>
              </w:rPr>
              <w:t>Сочинять</w:t>
            </w:r>
            <w:r w:rsidRPr="00E20AD4">
              <w:t xml:space="preserve"> свои сказки. </w:t>
            </w:r>
            <w:r w:rsidRPr="00C67066">
              <w:rPr>
                <w:b/>
              </w:rPr>
              <w:t>Определят</w:t>
            </w:r>
            <w:r w:rsidRPr="00E20AD4">
              <w:t xml:space="preserve">ь нравственный смысл сказки (с помощью учителя). </w:t>
            </w:r>
            <w:r w:rsidRPr="00C67066">
              <w:rPr>
                <w:b/>
              </w:rPr>
              <w:t>Подбирать</w:t>
            </w:r>
            <w:r w:rsidRPr="00E20AD4">
              <w:t xml:space="preserve"> книги по рекомендованному списку и собственному выбору; </w:t>
            </w:r>
            <w:r w:rsidRPr="00C67066">
              <w:rPr>
                <w:b/>
              </w:rPr>
              <w:t>записывать</w:t>
            </w:r>
            <w:r w:rsidRPr="00E20AD4">
              <w:t xml:space="preserve"> названия и авторов произведений, прочитанных летом. </w:t>
            </w:r>
            <w:r w:rsidRPr="00C67066">
              <w:rPr>
                <w:b/>
              </w:rPr>
              <w:t>Рассказывать</w:t>
            </w:r>
            <w:r w:rsidRPr="00E20AD4">
              <w:t xml:space="preserve"> о прочитанных книгах зарубежных писателей, </w:t>
            </w:r>
            <w:r w:rsidRPr="00C67066">
              <w:rPr>
                <w:b/>
              </w:rPr>
              <w:t>выражать</w:t>
            </w:r>
            <w:r w:rsidRPr="00E20AD4">
              <w:t xml:space="preserve"> свое мнение. </w:t>
            </w:r>
            <w:r w:rsidRPr="00C67066">
              <w:rPr>
                <w:b/>
              </w:rPr>
              <w:t>Проверять</w:t>
            </w:r>
            <w:r w:rsidRPr="00E20AD4">
              <w:t xml:space="preserve"> себя и самостоятельно </w:t>
            </w:r>
            <w:r w:rsidRPr="00C67066">
              <w:rPr>
                <w:b/>
              </w:rPr>
              <w:t>оценивать</w:t>
            </w:r>
            <w:r w:rsidRPr="00E20AD4">
              <w:t xml:space="preserve"> свои достижения.</w:t>
            </w:r>
          </w:p>
        </w:tc>
      </w:tr>
    </w:tbl>
    <w:p w:rsidR="00EE25FA" w:rsidRPr="00E20AD4" w:rsidRDefault="00EE25FA" w:rsidP="00D46FA6">
      <w:pPr>
        <w:pStyle w:val="c13"/>
        <w:shd w:val="clear" w:color="auto" w:fill="FFFFFF"/>
        <w:spacing w:after="0" w:line="360" w:lineRule="auto"/>
        <w:rPr>
          <w:rStyle w:val="c5"/>
          <w:b/>
          <w:color w:val="000000"/>
        </w:rPr>
      </w:pPr>
    </w:p>
    <w:p w:rsidR="00EE25FA" w:rsidRPr="00E20AD4" w:rsidRDefault="00EE25FA" w:rsidP="00D46FA6">
      <w:pPr>
        <w:shd w:val="clear" w:color="auto" w:fill="FFFFFF"/>
        <w:autoSpaceDE w:val="0"/>
        <w:autoSpaceDN w:val="0"/>
        <w:adjustRightInd w:val="0"/>
        <w:spacing w:after="0"/>
        <w:jc w:val="center"/>
        <w:rPr>
          <w:rFonts w:ascii="Times New Roman" w:hAnsi="Times New Roman"/>
          <w:b/>
          <w:smallCaps/>
          <w:color w:val="000000"/>
          <w:sz w:val="24"/>
          <w:szCs w:val="24"/>
        </w:rPr>
      </w:pPr>
    </w:p>
    <w:p w:rsidR="00EE25FA" w:rsidRPr="00E20AD4" w:rsidRDefault="00EE25FA" w:rsidP="00D46FA6">
      <w:pPr>
        <w:shd w:val="clear" w:color="auto" w:fill="FFFFFF"/>
        <w:autoSpaceDE w:val="0"/>
        <w:autoSpaceDN w:val="0"/>
        <w:adjustRightInd w:val="0"/>
        <w:spacing w:after="0"/>
        <w:jc w:val="center"/>
        <w:rPr>
          <w:rFonts w:ascii="Times New Roman" w:hAnsi="Times New Roman"/>
          <w:b/>
          <w:smallCaps/>
          <w:color w:val="000000"/>
          <w:sz w:val="24"/>
          <w:szCs w:val="24"/>
        </w:rPr>
      </w:pPr>
    </w:p>
    <w:p w:rsidR="00EE25FA" w:rsidRPr="00E20AD4" w:rsidRDefault="00EE25FA" w:rsidP="00D46FA6">
      <w:pPr>
        <w:shd w:val="clear" w:color="auto" w:fill="FFFFFF"/>
        <w:autoSpaceDE w:val="0"/>
        <w:autoSpaceDN w:val="0"/>
        <w:adjustRightInd w:val="0"/>
        <w:spacing w:after="0"/>
        <w:jc w:val="center"/>
        <w:rPr>
          <w:rFonts w:ascii="Times New Roman" w:hAnsi="Times New Roman"/>
          <w:b/>
          <w:smallCaps/>
          <w:color w:val="000000"/>
          <w:sz w:val="24"/>
          <w:szCs w:val="24"/>
        </w:rPr>
      </w:pPr>
    </w:p>
    <w:p w:rsidR="00EE25FA" w:rsidRPr="00E20AD4" w:rsidRDefault="00EE25FA" w:rsidP="00D46FA6">
      <w:pPr>
        <w:spacing w:after="0"/>
        <w:rPr>
          <w:rFonts w:ascii="Times New Roman" w:hAnsi="Times New Roman"/>
          <w:color w:val="000000"/>
          <w:sz w:val="24"/>
          <w:szCs w:val="24"/>
        </w:rPr>
      </w:pPr>
    </w:p>
    <w:p w:rsidR="00EE25FA" w:rsidRPr="00E20AD4" w:rsidRDefault="00EE25FA" w:rsidP="00D46FA6">
      <w:pPr>
        <w:spacing w:after="0"/>
        <w:rPr>
          <w:rFonts w:ascii="Times New Roman" w:hAnsi="Times New Roman"/>
          <w:color w:val="000000"/>
          <w:sz w:val="24"/>
          <w:szCs w:val="24"/>
        </w:rPr>
      </w:pPr>
    </w:p>
    <w:p w:rsidR="00EE25FA" w:rsidRPr="00E20AD4" w:rsidRDefault="00EE25FA" w:rsidP="00D46FA6">
      <w:pPr>
        <w:spacing w:after="0"/>
        <w:rPr>
          <w:rFonts w:ascii="Times New Roman" w:hAnsi="Times New Roman"/>
          <w:b/>
          <w:sz w:val="24"/>
          <w:szCs w:val="24"/>
        </w:rPr>
      </w:pPr>
      <w:r w:rsidRPr="00E20AD4">
        <w:rPr>
          <w:rFonts w:ascii="Times New Roman" w:hAnsi="Times New Roman"/>
          <w:color w:val="000000"/>
          <w:sz w:val="24"/>
          <w:szCs w:val="24"/>
        </w:rPr>
        <w:t xml:space="preserve">                                                                           </w:t>
      </w:r>
      <w:r w:rsidRPr="00E20AD4">
        <w:rPr>
          <w:rFonts w:ascii="Times New Roman" w:hAnsi="Times New Roman"/>
          <w:b/>
          <w:sz w:val="24"/>
          <w:szCs w:val="24"/>
        </w:rPr>
        <w:t xml:space="preserve">  </w:t>
      </w:r>
    </w:p>
    <w:p w:rsidR="00EE25FA" w:rsidRPr="00E20AD4" w:rsidRDefault="00EE25FA" w:rsidP="00D46FA6">
      <w:pPr>
        <w:spacing w:after="0"/>
        <w:rPr>
          <w:rFonts w:ascii="Times New Roman" w:hAnsi="Times New Roman"/>
          <w:b/>
          <w:sz w:val="24"/>
          <w:szCs w:val="24"/>
        </w:rPr>
      </w:pPr>
      <w:r w:rsidRPr="00E20AD4">
        <w:rPr>
          <w:rFonts w:ascii="Times New Roman" w:hAnsi="Times New Roman"/>
          <w:b/>
          <w:sz w:val="24"/>
          <w:szCs w:val="24"/>
        </w:rPr>
        <w:t xml:space="preserve">                                                                                Календарно – тематическое планирование</w:t>
      </w:r>
    </w:p>
    <w:p w:rsidR="00EE25FA" w:rsidRPr="00E20AD4" w:rsidRDefault="00EE25FA" w:rsidP="00D46FA6">
      <w:pPr>
        <w:spacing w:after="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992"/>
        <w:gridCol w:w="11340"/>
        <w:gridCol w:w="1560"/>
      </w:tblGrid>
      <w:tr w:rsidR="00EE25FA" w:rsidRPr="00C67066" w:rsidTr="00C67066">
        <w:tc>
          <w:tcPr>
            <w:tcW w:w="817" w:type="dxa"/>
          </w:tcPr>
          <w:p w:rsidR="00EE25FA" w:rsidRPr="00C67066" w:rsidRDefault="00EE25FA" w:rsidP="00C67066">
            <w:pPr>
              <w:spacing w:after="0" w:line="240" w:lineRule="auto"/>
              <w:jc w:val="center"/>
              <w:rPr>
                <w:rFonts w:ascii="Times New Roman" w:hAnsi="Times New Roman"/>
                <w:sz w:val="24"/>
                <w:szCs w:val="24"/>
              </w:rPr>
            </w:pPr>
            <w:r w:rsidRPr="00C67066">
              <w:rPr>
                <w:rFonts w:ascii="Times New Roman" w:hAnsi="Times New Roman"/>
                <w:sz w:val="24"/>
                <w:szCs w:val="24"/>
              </w:rPr>
              <w:t>№</w:t>
            </w:r>
          </w:p>
        </w:tc>
        <w:tc>
          <w:tcPr>
            <w:tcW w:w="992" w:type="dxa"/>
          </w:tcPr>
          <w:p w:rsidR="00EE25FA" w:rsidRPr="00C67066" w:rsidRDefault="00EE25FA" w:rsidP="00C67066">
            <w:pPr>
              <w:spacing w:after="0" w:line="240" w:lineRule="auto"/>
              <w:jc w:val="center"/>
              <w:rPr>
                <w:rFonts w:ascii="Times New Roman" w:hAnsi="Times New Roman"/>
                <w:sz w:val="24"/>
                <w:szCs w:val="24"/>
              </w:rPr>
            </w:pPr>
            <w:r w:rsidRPr="00C67066">
              <w:rPr>
                <w:rFonts w:ascii="Times New Roman" w:hAnsi="Times New Roman"/>
                <w:sz w:val="24"/>
                <w:szCs w:val="24"/>
              </w:rPr>
              <w:t>Дата</w:t>
            </w:r>
          </w:p>
        </w:tc>
        <w:tc>
          <w:tcPr>
            <w:tcW w:w="11340" w:type="dxa"/>
          </w:tcPr>
          <w:p w:rsidR="00EE25FA" w:rsidRPr="00C67066" w:rsidRDefault="00EE25FA" w:rsidP="00C67066">
            <w:pPr>
              <w:spacing w:after="0" w:line="240" w:lineRule="auto"/>
              <w:jc w:val="center"/>
              <w:rPr>
                <w:rFonts w:ascii="Times New Roman" w:hAnsi="Times New Roman"/>
                <w:sz w:val="24"/>
                <w:szCs w:val="24"/>
              </w:rPr>
            </w:pPr>
            <w:r w:rsidRPr="00C67066">
              <w:rPr>
                <w:rFonts w:ascii="Times New Roman" w:hAnsi="Times New Roman"/>
                <w:sz w:val="24"/>
                <w:szCs w:val="24"/>
              </w:rPr>
              <w:t>Тема урока</w:t>
            </w:r>
          </w:p>
        </w:tc>
        <w:tc>
          <w:tcPr>
            <w:tcW w:w="1560" w:type="dxa"/>
          </w:tcPr>
          <w:p w:rsidR="00EE25FA" w:rsidRPr="00C67066" w:rsidRDefault="00EE25FA" w:rsidP="00C67066">
            <w:pPr>
              <w:spacing w:after="0" w:line="240" w:lineRule="auto"/>
              <w:jc w:val="center"/>
              <w:rPr>
                <w:rFonts w:ascii="Times New Roman" w:hAnsi="Times New Roman"/>
                <w:sz w:val="24"/>
                <w:szCs w:val="24"/>
              </w:rPr>
            </w:pPr>
            <w:r w:rsidRPr="00C67066">
              <w:rPr>
                <w:rFonts w:ascii="Times New Roman" w:hAnsi="Times New Roman"/>
                <w:sz w:val="24"/>
                <w:szCs w:val="24"/>
              </w:rPr>
              <w:t>Кол-во часов</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Самое великое чудо на свете. (2ч)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рукописными книгами Древней Руси. Подготовка сообщения на основе статьи учебника.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Первопечатник Иван Федоров.</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Устное народное творчество. (14ч)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 разделу «Устное народное творчество». Выставка книг</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Лирика и юмор в русских народных песнях.</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Отличительные особенности докучных сказок.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произведениями прикладного искусства: гжельская и хохломская посуда, дымковская и </w:t>
            </w:r>
            <w:proofErr w:type="spellStart"/>
            <w:r w:rsidRPr="00C67066">
              <w:rPr>
                <w:rFonts w:ascii="Times New Roman" w:hAnsi="Times New Roman"/>
                <w:color w:val="000000"/>
                <w:sz w:val="24"/>
                <w:szCs w:val="24"/>
              </w:rPr>
              <w:t>богородская</w:t>
            </w:r>
            <w:proofErr w:type="spellEnd"/>
            <w:r w:rsidRPr="00C67066">
              <w:rPr>
                <w:rFonts w:ascii="Times New Roman" w:hAnsi="Times New Roman"/>
                <w:color w:val="000000"/>
                <w:sz w:val="24"/>
                <w:szCs w:val="24"/>
              </w:rPr>
              <w:t xml:space="preserve"> игрушка.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Волшебство в русской народной сказке «Сестрица Аленушка и братец Иванушка»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Волшебство в русской народной сказке «Сестрица Аленушка и братец Иванушка»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18.09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волшебной русской народной сказкой «Иван-Царевич и Серый Волк»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волшебной русской народной сказкой «Иван-Царевич и Серый Волк»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волшебной русской народной сказкой «Иван-Царевич и Серый Волк»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Особенности волшебной русской народной сказки «Сивка-Бурка»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25.09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Особенности волшебной русской народной сказки «Сивка-Бурка»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26.09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Художники-иллюстраторы </w:t>
            </w:r>
            <w:proofErr w:type="spellStart"/>
            <w:r w:rsidRPr="00C67066">
              <w:rPr>
                <w:rFonts w:ascii="Times New Roman" w:hAnsi="Times New Roman"/>
                <w:color w:val="000000"/>
                <w:sz w:val="24"/>
                <w:szCs w:val="24"/>
              </w:rPr>
              <w:t>В.Васнецов</w:t>
            </w:r>
            <w:proofErr w:type="spellEnd"/>
            <w:r w:rsidRPr="00C67066">
              <w:rPr>
                <w:rFonts w:ascii="Times New Roman" w:hAnsi="Times New Roman"/>
                <w:color w:val="000000"/>
                <w:sz w:val="24"/>
                <w:szCs w:val="24"/>
              </w:rPr>
              <w:t xml:space="preserve"> и </w:t>
            </w:r>
            <w:proofErr w:type="spellStart"/>
            <w:r w:rsidRPr="00C67066">
              <w:rPr>
                <w:rFonts w:ascii="Times New Roman" w:hAnsi="Times New Roman"/>
                <w:color w:val="000000"/>
                <w:sz w:val="24"/>
                <w:szCs w:val="24"/>
              </w:rPr>
              <w:t>И.Билибин</w:t>
            </w:r>
            <w:proofErr w:type="spellEnd"/>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27.09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теме «Устное народное творчество».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28.09</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Проект «Сочиняем волшебную сказку». </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Поэтическая тетрадь 1. (11ч)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названием раздела «Поэтическая тетрадь»</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Проект: «Как научиться читать стихи» на основе научно-популярной статьи Я. Смоленского</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Ф.И. Тютчев «Весенняя гроза»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Олицетворение – средство художественной выразительности в стихотворении Ф.И. Тютчева «Листья»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Картины природы в стихотворениях А.А. Фета «Мама! Глянь-ка из окошка…», «Зреет рожь над жаркой нивой…».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Олицетворение в стихотворении И.С. Никитина «Полно, степь моя…»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Подвижные картины природы в стихотворении И.С. Никитина «Встреча зимы»</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Лирика в стихотворении И.З. Сурикова «Детство»</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16.10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Сравнение как средство создания картины природы в стихотворении И.З. Сурикова «Зима»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lastRenderedPageBreak/>
              <w:t>26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17.10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разделу «Поэтическая тетрадь»</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18.10</w:t>
            </w:r>
          </w:p>
        </w:tc>
        <w:tc>
          <w:tcPr>
            <w:tcW w:w="1134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color w:val="000000"/>
                <w:sz w:val="24"/>
                <w:szCs w:val="24"/>
              </w:rPr>
              <w:t>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Великие русские писатели. (26 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названием раздела «Великие русские писатели»</w:t>
            </w:r>
          </w:p>
          <w:p w:rsidR="00EE25FA" w:rsidRPr="00C67066" w:rsidRDefault="00EE25FA" w:rsidP="00C67066">
            <w:pPr>
              <w:spacing w:after="0" w:line="240" w:lineRule="auto"/>
              <w:rPr>
                <w:rFonts w:ascii="Times New Roman" w:hAnsi="Times New Roman"/>
                <w:color w:val="000000"/>
                <w:sz w:val="24"/>
                <w:szCs w:val="24"/>
              </w:rPr>
            </w:pP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23.10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жизнью и творчеством </w:t>
            </w:r>
            <w:proofErr w:type="spellStart"/>
            <w:r w:rsidRPr="00C67066">
              <w:rPr>
                <w:rFonts w:ascii="Times New Roman" w:hAnsi="Times New Roman"/>
                <w:color w:val="000000"/>
                <w:sz w:val="24"/>
                <w:szCs w:val="24"/>
              </w:rPr>
              <w:t>А.С.Пушкина</w:t>
            </w:r>
            <w:proofErr w:type="spellEnd"/>
            <w:r w:rsidRPr="00C67066">
              <w:rPr>
                <w:rFonts w:ascii="Times New Roman" w:hAnsi="Times New Roman"/>
                <w:color w:val="000000"/>
                <w:sz w:val="24"/>
                <w:szCs w:val="24"/>
              </w:rPr>
              <w:t xml:space="preserve">. Подготовка сообщения «что интересного я узнал о жизни </w:t>
            </w:r>
            <w:proofErr w:type="spellStart"/>
            <w:r w:rsidRPr="00C67066">
              <w:rPr>
                <w:rFonts w:ascii="Times New Roman" w:hAnsi="Times New Roman"/>
                <w:color w:val="000000"/>
                <w:sz w:val="24"/>
                <w:szCs w:val="24"/>
              </w:rPr>
              <w:t>А.С.Пушкина</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24.10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Лирические стихотворения </w:t>
            </w:r>
            <w:proofErr w:type="spellStart"/>
            <w:r w:rsidRPr="00C67066">
              <w:rPr>
                <w:rFonts w:ascii="Times New Roman" w:hAnsi="Times New Roman"/>
                <w:color w:val="000000"/>
                <w:sz w:val="24"/>
                <w:szCs w:val="24"/>
              </w:rPr>
              <w:t>А.С.Пушкина</w:t>
            </w:r>
            <w:proofErr w:type="spellEnd"/>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25.10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Прием контраста как средство создания картин природы в стихотворении </w:t>
            </w:r>
            <w:proofErr w:type="spellStart"/>
            <w:r w:rsidRPr="00C67066">
              <w:rPr>
                <w:rFonts w:ascii="Times New Roman" w:hAnsi="Times New Roman"/>
                <w:color w:val="000000"/>
                <w:sz w:val="24"/>
                <w:szCs w:val="24"/>
              </w:rPr>
              <w:t>А.С.Пушкина</w:t>
            </w:r>
            <w:proofErr w:type="spellEnd"/>
            <w:r w:rsidRPr="00C67066">
              <w:rPr>
                <w:rFonts w:ascii="Times New Roman" w:hAnsi="Times New Roman"/>
                <w:color w:val="000000"/>
                <w:sz w:val="24"/>
                <w:szCs w:val="24"/>
              </w:rPr>
              <w:t xml:space="preserve"> «Зимнее утро»</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26.10</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Прием контраста как средство создания картин природы в стихотворении </w:t>
            </w:r>
            <w:proofErr w:type="spellStart"/>
            <w:r w:rsidRPr="00C67066">
              <w:rPr>
                <w:rFonts w:ascii="Times New Roman" w:hAnsi="Times New Roman"/>
                <w:color w:val="000000"/>
                <w:sz w:val="24"/>
                <w:szCs w:val="24"/>
              </w:rPr>
              <w:t>А.С.Пушкина</w:t>
            </w:r>
            <w:proofErr w:type="spellEnd"/>
            <w:r w:rsidRPr="00C67066">
              <w:rPr>
                <w:rFonts w:ascii="Times New Roman" w:hAnsi="Times New Roman"/>
                <w:color w:val="000000"/>
                <w:sz w:val="24"/>
                <w:szCs w:val="24"/>
              </w:rPr>
              <w:t xml:space="preserve"> «Зимний вечер»</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литературной сказкой </w:t>
            </w:r>
            <w:proofErr w:type="spellStart"/>
            <w:r w:rsidRPr="00C67066">
              <w:rPr>
                <w:rFonts w:ascii="Times New Roman" w:hAnsi="Times New Roman"/>
                <w:color w:val="000000"/>
                <w:sz w:val="24"/>
                <w:szCs w:val="24"/>
              </w:rPr>
              <w:t>А.С.Пушкина</w:t>
            </w:r>
            <w:proofErr w:type="spellEnd"/>
            <w:r w:rsidRPr="00C67066">
              <w:rPr>
                <w:rFonts w:ascii="Times New Roman" w:hAnsi="Times New Roman"/>
                <w:color w:val="000000"/>
                <w:sz w:val="24"/>
                <w:szCs w:val="24"/>
              </w:rPr>
              <w:t xml:space="preserve"> «Сказка о царе </w:t>
            </w:r>
            <w:proofErr w:type="spellStart"/>
            <w:r w:rsidRPr="00C67066">
              <w:rPr>
                <w:rFonts w:ascii="Times New Roman" w:hAnsi="Times New Roman"/>
                <w:color w:val="000000"/>
                <w:sz w:val="24"/>
                <w:szCs w:val="24"/>
              </w:rPr>
              <w:t>Салтане</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8.11</w:t>
            </w:r>
          </w:p>
        </w:tc>
        <w:tc>
          <w:tcPr>
            <w:tcW w:w="11340" w:type="dxa"/>
          </w:tcPr>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А.С.Пушкин</w:t>
            </w:r>
            <w:proofErr w:type="spellEnd"/>
            <w:r w:rsidRPr="00C67066">
              <w:rPr>
                <w:rFonts w:ascii="Times New Roman" w:hAnsi="Times New Roman"/>
                <w:sz w:val="24"/>
                <w:szCs w:val="24"/>
              </w:rPr>
              <w:t xml:space="preserve"> «Сказка о царе </w:t>
            </w:r>
            <w:proofErr w:type="spellStart"/>
            <w:r w:rsidRPr="00C67066">
              <w:rPr>
                <w:rFonts w:ascii="Times New Roman" w:hAnsi="Times New Roman"/>
                <w:sz w:val="24"/>
                <w:szCs w:val="24"/>
              </w:rPr>
              <w:t>Салтане</w:t>
            </w:r>
            <w:proofErr w:type="spellEnd"/>
            <w:r w:rsidRPr="00C67066">
              <w:rPr>
                <w:rFonts w:ascii="Times New Roman" w:hAnsi="Times New Roman"/>
                <w:sz w:val="24"/>
                <w:szCs w:val="24"/>
              </w:rPr>
              <w:t>…». Тема сказки.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9.11</w:t>
            </w:r>
          </w:p>
        </w:tc>
        <w:tc>
          <w:tcPr>
            <w:tcW w:w="11340" w:type="dxa"/>
          </w:tcPr>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А.С.Пушкин</w:t>
            </w:r>
            <w:proofErr w:type="spellEnd"/>
            <w:r w:rsidRPr="00C67066">
              <w:rPr>
                <w:rFonts w:ascii="Times New Roman" w:hAnsi="Times New Roman"/>
                <w:sz w:val="24"/>
                <w:szCs w:val="24"/>
              </w:rPr>
              <w:t xml:space="preserve"> «Сказка о царе </w:t>
            </w:r>
            <w:proofErr w:type="spellStart"/>
            <w:r w:rsidRPr="00C67066">
              <w:rPr>
                <w:rFonts w:ascii="Times New Roman" w:hAnsi="Times New Roman"/>
                <w:sz w:val="24"/>
                <w:szCs w:val="24"/>
              </w:rPr>
              <w:t>Салтане</w:t>
            </w:r>
            <w:proofErr w:type="spellEnd"/>
            <w:r w:rsidRPr="00C67066">
              <w:rPr>
                <w:rFonts w:ascii="Times New Roman" w:hAnsi="Times New Roman"/>
                <w:sz w:val="24"/>
                <w:szCs w:val="24"/>
              </w:rPr>
              <w:t>…». Сравнение народной и литературной сказок.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13.11</w:t>
            </w:r>
          </w:p>
        </w:tc>
        <w:tc>
          <w:tcPr>
            <w:tcW w:w="11340" w:type="dxa"/>
          </w:tcPr>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А.С.Пушкин</w:t>
            </w:r>
            <w:proofErr w:type="spellEnd"/>
            <w:r w:rsidRPr="00C67066">
              <w:rPr>
                <w:rFonts w:ascii="Times New Roman" w:hAnsi="Times New Roman"/>
                <w:sz w:val="24"/>
                <w:szCs w:val="24"/>
              </w:rPr>
              <w:t xml:space="preserve"> «Сказка о царе </w:t>
            </w:r>
            <w:proofErr w:type="spellStart"/>
            <w:r w:rsidRPr="00C67066">
              <w:rPr>
                <w:rFonts w:ascii="Times New Roman" w:hAnsi="Times New Roman"/>
                <w:sz w:val="24"/>
                <w:szCs w:val="24"/>
              </w:rPr>
              <w:t>Салтане</w:t>
            </w:r>
            <w:proofErr w:type="spellEnd"/>
            <w:r w:rsidRPr="00C67066">
              <w:rPr>
                <w:rFonts w:ascii="Times New Roman" w:hAnsi="Times New Roman"/>
                <w:sz w:val="24"/>
                <w:szCs w:val="24"/>
              </w:rPr>
              <w:t>…». Нравственный смысл сказки.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14.11</w:t>
            </w:r>
          </w:p>
        </w:tc>
        <w:tc>
          <w:tcPr>
            <w:tcW w:w="11340" w:type="dxa"/>
          </w:tcPr>
          <w:p w:rsidR="00EE25FA" w:rsidRPr="00C67066" w:rsidRDefault="00EE25FA" w:rsidP="00C67066">
            <w:pPr>
              <w:spacing w:after="0" w:line="240" w:lineRule="auto"/>
              <w:rPr>
                <w:rFonts w:ascii="Times New Roman" w:hAnsi="Times New Roman"/>
                <w:sz w:val="24"/>
                <w:szCs w:val="24"/>
              </w:rPr>
            </w:pPr>
            <w:proofErr w:type="spellStart"/>
            <w:r w:rsidRPr="00C67066">
              <w:rPr>
                <w:rFonts w:ascii="Times New Roman" w:hAnsi="Times New Roman"/>
                <w:sz w:val="24"/>
                <w:szCs w:val="24"/>
              </w:rPr>
              <w:t>А.С.Пушкин</w:t>
            </w:r>
            <w:proofErr w:type="spellEnd"/>
            <w:r w:rsidRPr="00C67066">
              <w:rPr>
                <w:rFonts w:ascii="Times New Roman" w:hAnsi="Times New Roman"/>
                <w:sz w:val="24"/>
                <w:szCs w:val="24"/>
              </w:rPr>
              <w:t xml:space="preserve"> «Сказка о царе </w:t>
            </w:r>
            <w:proofErr w:type="spellStart"/>
            <w:r w:rsidRPr="00C67066">
              <w:rPr>
                <w:rFonts w:ascii="Times New Roman" w:hAnsi="Times New Roman"/>
                <w:sz w:val="24"/>
                <w:szCs w:val="24"/>
              </w:rPr>
              <w:t>Салтане</w:t>
            </w:r>
            <w:proofErr w:type="spellEnd"/>
            <w:r w:rsidRPr="00C67066">
              <w:rPr>
                <w:rFonts w:ascii="Times New Roman" w:hAnsi="Times New Roman"/>
                <w:sz w:val="24"/>
                <w:szCs w:val="24"/>
              </w:rPr>
              <w:t xml:space="preserve">…». Рисунки </w:t>
            </w:r>
            <w:proofErr w:type="spellStart"/>
            <w:r w:rsidRPr="00C67066">
              <w:rPr>
                <w:rFonts w:ascii="Times New Roman" w:hAnsi="Times New Roman"/>
                <w:sz w:val="24"/>
                <w:szCs w:val="24"/>
              </w:rPr>
              <w:t>И.Билибина</w:t>
            </w:r>
            <w:proofErr w:type="spellEnd"/>
            <w:r w:rsidRPr="00C67066">
              <w:rPr>
                <w:rFonts w:ascii="Times New Roman" w:hAnsi="Times New Roman"/>
                <w:sz w:val="24"/>
                <w:szCs w:val="24"/>
              </w:rPr>
              <w:t xml:space="preserve"> к сказке. Соотнесение рисунков с художественным текстом, их сравнение.</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15.11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Соотнесение рисунков </w:t>
            </w:r>
            <w:proofErr w:type="spellStart"/>
            <w:r w:rsidRPr="00C67066">
              <w:rPr>
                <w:rFonts w:ascii="Times New Roman" w:hAnsi="Times New Roman"/>
                <w:color w:val="000000"/>
                <w:sz w:val="24"/>
                <w:szCs w:val="24"/>
              </w:rPr>
              <w:t>И.Билибина</w:t>
            </w:r>
            <w:proofErr w:type="spellEnd"/>
            <w:r w:rsidRPr="00C67066">
              <w:rPr>
                <w:rFonts w:ascii="Times New Roman" w:hAnsi="Times New Roman"/>
                <w:color w:val="000000"/>
                <w:sz w:val="24"/>
                <w:szCs w:val="24"/>
              </w:rPr>
              <w:t xml:space="preserve"> с художественным текстом сказки А.С. «Сказка о царе </w:t>
            </w:r>
            <w:proofErr w:type="spellStart"/>
            <w:r w:rsidRPr="00C67066">
              <w:rPr>
                <w:rFonts w:ascii="Times New Roman" w:hAnsi="Times New Roman"/>
                <w:color w:val="000000"/>
                <w:sz w:val="24"/>
                <w:szCs w:val="24"/>
              </w:rPr>
              <w:t>Салтане</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16.11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Жизнь и творчество </w:t>
            </w:r>
            <w:proofErr w:type="spellStart"/>
            <w:r w:rsidRPr="00C67066">
              <w:rPr>
                <w:rFonts w:ascii="Times New Roman" w:hAnsi="Times New Roman"/>
                <w:color w:val="000000"/>
                <w:sz w:val="24"/>
                <w:szCs w:val="24"/>
              </w:rPr>
              <w:t>И.А.Крылова</w:t>
            </w:r>
            <w:proofErr w:type="spellEnd"/>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Нравственный смысл басни И.А. Крылова «Мартышка и очки»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Мораль басни </w:t>
            </w:r>
            <w:proofErr w:type="spellStart"/>
            <w:r w:rsidRPr="00C67066">
              <w:rPr>
                <w:rFonts w:ascii="Times New Roman" w:hAnsi="Times New Roman"/>
                <w:color w:val="000000"/>
                <w:sz w:val="24"/>
                <w:szCs w:val="24"/>
              </w:rPr>
              <w:t>И.А.Крылова</w:t>
            </w:r>
            <w:proofErr w:type="spellEnd"/>
            <w:r w:rsidRPr="00C67066">
              <w:rPr>
                <w:rFonts w:ascii="Times New Roman" w:hAnsi="Times New Roman"/>
                <w:color w:val="000000"/>
                <w:sz w:val="24"/>
                <w:szCs w:val="24"/>
              </w:rPr>
              <w:t xml:space="preserve"> «Зеркало и обезьяна»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22.11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Мораль басни </w:t>
            </w:r>
            <w:proofErr w:type="spellStart"/>
            <w:r w:rsidRPr="00C67066">
              <w:rPr>
                <w:rFonts w:ascii="Times New Roman" w:hAnsi="Times New Roman"/>
                <w:color w:val="000000"/>
                <w:sz w:val="24"/>
                <w:szCs w:val="24"/>
              </w:rPr>
              <w:t>И.А.Крылова</w:t>
            </w:r>
            <w:proofErr w:type="spellEnd"/>
            <w:r w:rsidRPr="00C67066">
              <w:rPr>
                <w:rFonts w:ascii="Times New Roman" w:hAnsi="Times New Roman"/>
                <w:color w:val="000000"/>
                <w:sz w:val="24"/>
                <w:szCs w:val="24"/>
              </w:rPr>
              <w:t xml:space="preserve"> «Зеркало и обезьяна»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23.11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Мораль басни </w:t>
            </w:r>
            <w:proofErr w:type="spellStart"/>
            <w:r w:rsidRPr="00C67066">
              <w:rPr>
                <w:rFonts w:ascii="Times New Roman" w:hAnsi="Times New Roman"/>
                <w:color w:val="000000"/>
                <w:sz w:val="24"/>
                <w:szCs w:val="24"/>
              </w:rPr>
              <w:t>И.А.Крылова</w:t>
            </w:r>
            <w:proofErr w:type="spellEnd"/>
            <w:r w:rsidRPr="00C67066">
              <w:rPr>
                <w:rFonts w:ascii="Times New Roman" w:hAnsi="Times New Roman"/>
                <w:color w:val="000000"/>
                <w:sz w:val="24"/>
                <w:szCs w:val="24"/>
              </w:rPr>
              <w:t xml:space="preserve"> «Ворона и Лисица»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27.11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Мораль басни </w:t>
            </w:r>
            <w:proofErr w:type="spellStart"/>
            <w:r w:rsidRPr="00C67066">
              <w:rPr>
                <w:rFonts w:ascii="Times New Roman" w:hAnsi="Times New Roman"/>
                <w:color w:val="000000"/>
                <w:sz w:val="24"/>
                <w:szCs w:val="24"/>
              </w:rPr>
              <w:t>И.А.Крылова</w:t>
            </w:r>
            <w:proofErr w:type="spellEnd"/>
            <w:r w:rsidRPr="00C67066">
              <w:rPr>
                <w:rFonts w:ascii="Times New Roman" w:hAnsi="Times New Roman"/>
                <w:color w:val="000000"/>
                <w:sz w:val="24"/>
                <w:szCs w:val="24"/>
              </w:rPr>
              <w:t xml:space="preserve"> «Ворона и Лисица»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28.11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жизнью и творчеством М.Ю. Лермонтова. Статья В.М. Воскобойникова …</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29.11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Лирические стихотворения М.Ю. Лермонтова «Горные вершины…» , «На севере диком…»</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30.11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Лирические стихотворения М.Ю. Лермонтова « Утес» , «Осень»</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Жизнь и творчество </w:t>
            </w:r>
            <w:proofErr w:type="spellStart"/>
            <w:r w:rsidRPr="00C67066">
              <w:rPr>
                <w:rFonts w:ascii="Times New Roman" w:hAnsi="Times New Roman"/>
                <w:color w:val="000000"/>
                <w:sz w:val="24"/>
                <w:szCs w:val="24"/>
              </w:rPr>
              <w:t>Л.Толстого</w:t>
            </w:r>
            <w:proofErr w:type="spellEnd"/>
            <w:r w:rsidRPr="00C67066">
              <w:rPr>
                <w:rFonts w:ascii="Times New Roman" w:hAnsi="Times New Roman"/>
                <w:color w:val="000000"/>
                <w:sz w:val="24"/>
                <w:szCs w:val="24"/>
              </w:rPr>
              <w:t xml:space="preserve"> из воспоминаний «Детство»</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Поучительный рассказ </w:t>
            </w:r>
            <w:proofErr w:type="spellStart"/>
            <w:r w:rsidRPr="00C67066">
              <w:rPr>
                <w:rFonts w:ascii="Times New Roman" w:hAnsi="Times New Roman"/>
                <w:color w:val="000000"/>
                <w:sz w:val="24"/>
                <w:szCs w:val="24"/>
              </w:rPr>
              <w:t>Л.Толстого</w:t>
            </w:r>
            <w:proofErr w:type="spellEnd"/>
            <w:r w:rsidRPr="00C67066">
              <w:rPr>
                <w:rFonts w:ascii="Times New Roman" w:hAnsi="Times New Roman"/>
                <w:color w:val="000000"/>
                <w:sz w:val="24"/>
                <w:szCs w:val="24"/>
              </w:rPr>
              <w:t xml:space="preserve"> «Акула»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Характеры героев в рассказе </w:t>
            </w:r>
            <w:proofErr w:type="spellStart"/>
            <w:r w:rsidRPr="00C67066">
              <w:rPr>
                <w:rFonts w:ascii="Times New Roman" w:hAnsi="Times New Roman"/>
                <w:color w:val="000000"/>
                <w:sz w:val="24"/>
                <w:szCs w:val="24"/>
              </w:rPr>
              <w:t>Л.Толстого</w:t>
            </w:r>
            <w:proofErr w:type="spellEnd"/>
            <w:r w:rsidRPr="00C67066">
              <w:rPr>
                <w:rFonts w:ascii="Times New Roman" w:hAnsi="Times New Roman"/>
                <w:color w:val="000000"/>
                <w:sz w:val="24"/>
                <w:szCs w:val="24"/>
              </w:rPr>
              <w:t xml:space="preserve"> «Прыжок»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Братья наши меньшие в рассказе </w:t>
            </w:r>
            <w:proofErr w:type="spellStart"/>
            <w:r w:rsidRPr="00C67066">
              <w:rPr>
                <w:rFonts w:ascii="Times New Roman" w:hAnsi="Times New Roman"/>
                <w:color w:val="000000"/>
                <w:sz w:val="24"/>
                <w:szCs w:val="24"/>
              </w:rPr>
              <w:t>Л.Толстого</w:t>
            </w:r>
            <w:proofErr w:type="spellEnd"/>
            <w:r w:rsidRPr="00C67066">
              <w:rPr>
                <w:rFonts w:ascii="Times New Roman" w:hAnsi="Times New Roman"/>
                <w:color w:val="000000"/>
                <w:sz w:val="24"/>
                <w:szCs w:val="24"/>
              </w:rPr>
              <w:t xml:space="preserve"> «Лев и собачка»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Сравнение текстов </w:t>
            </w:r>
            <w:proofErr w:type="spellStart"/>
            <w:r w:rsidRPr="00C67066">
              <w:rPr>
                <w:rFonts w:ascii="Times New Roman" w:hAnsi="Times New Roman"/>
                <w:color w:val="000000"/>
                <w:sz w:val="24"/>
                <w:szCs w:val="24"/>
              </w:rPr>
              <w:t>Л.Толстого</w:t>
            </w:r>
            <w:proofErr w:type="spellEnd"/>
            <w:r w:rsidRPr="00C67066">
              <w:rPr>
                <w:rFonts w:ascii="Times New Roman" w:hAnsi="Times New Roman"/>
                <w:color w:val="000000"/>
                <w:sz w:val="24"/>
                <w:szCs w:val="24"/>
              </w:rPr>
              <w:t xml:space="preserve"> « Какая бывает роса на траве» и «Куда девается вода из моря?»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 xml:space="preserve">Поэтическая тетрадь 2. (6ч) </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Вводный урок по разделу «Поэтическая тетрадь 2» </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Стихотворения о природе </w:t>
            </w:r>
            <w:proofErr w:type="spellStart"/>
            <w:r w:rsidRPr="00C67066">
              <w:rPr>
                <w:rFonts w:ascii="Times New Roman" w:hAnsi="Times New Roman"/>
                <w:color w:val="000000"/>
                <w:sz w:val="24"/>
                <w:szCs w:val="24"/>
              </w:rPr>
              <w:t>Н.Некрасова</w:t>
            </w:r>
            <w:proofErr w:type="spellEnd"/>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lastRenderedPageBreak/>
              <w:t>56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18.12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Повествовательное произведение в стихах </w:t>
            </w:r>
            <w:proofErr w:type="spellStart"/>
            <w:r w:rsidRPr="00C67066">
              <w:rPr>
                <w:rFonts w:ascii="Times New Roman" w:hAnsi="Times New Roman"/>
                <w:color w:val="000000"/>
                <w:sz w:val="24"/>
                <w:szCs w:val="24"/>
              </w:rPr>
              <w:t>А.Некрасова</w:t>
            </w:r>
            <w:proofErr w:type="spellEnd"/>
            <w:r w:rsidRPr="00C67066">
              <w:rPr>
                <w:rFonts w:ascii="Times New Roman" w:hAnsi="Times New Roman"/>
                <w:color w:val="000000"/>
                <w:sz w:val="24"/>
                <w:szCs w:val="24"/>
              </w:rPr>
              <w:t xml:space="preserve"> «Дедушка </w:t>
            </w:r>
            <w:proofErr w:type="spellStart"/>
            <w:r w:rsidRPr="00C67066">
              <w:rPr>
                <w:rFonts w:ascii="Times New Roman" w:hAnsi="Times New Roman"/>
                <w:color w:val="000000"/>
                <w:sz w:val="24"/>
                <w:szCs w:val="24"/>
              </w:rPr>
              <w:t>Мазай</w:t>
            </w:r>
            <w:proofErr w:type="spellEnd"/>
            <w:r w:rsidRPr="00C67066">
              <w:rPr>
                <w:rFonts w:ascii="Times New Roman" w:hAnsi="Times New Roman"/>
                <w:color w:val="000000"/>
                <w:sz w:val="24"/>
                <w:szCs w:val="24"/>
              </w:rPr>
              <w:t xml:space="preserve"> и зайцы»</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К.Бальмонта</w:t>
            </w:r>
            <w:proofErr w:type="spellEnd"/>
            <w:r w:rsidRPr="00C67066">
              <w:rPr>
                <w:rFonts w:ascii="Times New Roman" w:hAnsi="Times New Roman"/>
                <w:color w:val="000000"/>
                <w:sz w:val="24"/>
                <w:szCs w:val="24"/>
              </w:rPr>
              <w:t xml:space="preserve"> «Золотое слово»</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Картины природы в стихах </w:t>
            </w:r>
            <w:proofErr w:type="spellStart"/>
            <w:r w:rsidRPr="00C67066">
              <w:rPr>
                <w:rFonts w:ascii="Times New Roman" w:hAnsi="Times New Roman"/>
                <w:color w:val="000000"/>
                <w:sz w:val="24"/>
                <w:szCs w:val="24"/>
              </w:rPr>
              <w:t>И.Бунина</w:t>
            </w:r>
            <w:proofErr w:type="spellEnd"/>
            <w:r w:rsidRPr="00C67066">
              <w:rPr>
                <w:rFonts w:ascii="Times New Roman" w:hAnsi="Times New Roman"/>
                <w:color w:val="000000"/>
                <w:sz w:val="24"/>
                <w:szCs w:val="24"/>
              </w:rPr>
              <w:t xml:space="preserve"> «Детство», «Полевые цветы», «Густой зеленый ельник у дороги…»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теме «Поэтическая тетрадь 2».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Литературные сказки. (9ч)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25.12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 разделу «Литературные сказки»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26.12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Д.Мамина</w:t>
            </w:r>
            <w:proofErr w:type="spellEnd"/>
            <w:r w:rsidRPr="00C67066">
              <w:rPr>
                <w:rFonts w:ascii="Times New Roman" w:hAnsi="Times New Roman"/>
                <w:color w:val="000000"/>
                <w:sz w:val="24"/>
                <w:szCs w:val="24"/>
              </w:rPr>
              <w:t>- Сибиряка «</w:t>
            </w:r>
            <w:proofErr w:type="spellStart"/>
            <w:r w:rsidRPr="00C67066">
              <w:rPr>
                <w:rFonts w:ascii="Times New Roman" w:hAnsi="Times New Roman"/>
                <w:color w:val="000000"/>
                <w:sz w:val="24"/>
                <w:szCs w:val="24"/>
              </w:rPr>
              <w:t>Аленушкины</w:t>
            </w:r>
            <w:proofErr w:type="spellEnd"/>
            <w:r w:rsidRPr="00C67066">
              <w:rPr>
                <w:rFonts w:ascii="Times New Roman" w:hAnsi="Times New Roman"/>
                <w:color w:val="000000"/>
                <w:sz w:val="24"/>
                <w:szCs w:val="24"/>
              </w:rPr>
              <w:t xml:space="preserve"> сказки»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27.12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Д.Мамин</w:t>
            </w:r>
            <w:proofErr w:type="spellEnd"/>
            <w:r w:rsidRPr="00C67066">
              <w:rPr>
                <w:rFonts w:ascii="Times New Roman" w:hAnsi="Times New Roman"/>
                <w:color w:val="000000"/>
                <w:sz w:val="24"/>
                <w:szCs w:val="24"/>
              </w:rPr>
              <w:t>- Сибиряк «Сказка про храброго Зайца- Длинные уши…»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28.12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Нравственный смысл сказки </w:t>
            </w:r>
            <w:proofErr w:type="spellStart"/>
            <w:r w:rsidRPr="00C67066">
              <w:rPr>
                <w:rFonts w:ascii="Times New Roman" w:hAnsi="Times New Roman"/>
                <w:color w:val="000000"/>
                <w:sz w:val="24"/>
                <w:szCs w:val="24"/>
              </w:rPr>
              <w:t>Д.Мамина</w:t>
            </w:r>
            <w:proofErr w:type="spellEnd"/>
            <w:r w:rsidRPr="00C67066">
              <w:rPr>
                <w:rFonts w:ascii="Times New Roman" w:hAnsi="Times New Roman"/>
                <w:color w:val="000000"/>
                <w:sz w:val="24"/>
                <w:szCs w:val="24"/>
              </w:rPr>
              <w:t xml:space="preserve"> - Сибиряка «Сказка про храброго Зайца- Длинные уши…»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В.М.Пришвин</w:t>
            </w:r>
            <w:proofErr w:type="spellEnd"/>
            <w:r w:rsidRPr="00C67066">
              <w:rPr>
                <w:rFonts w:ascii="Times New Roman" w:hAnsi="Times New Roman"/>
                <w:color w:val="000000"/>
                <w:sz w:val="24"/>
                <w:szCs w:val="24"/>
              </w:rPr>
              <w:t xml:space="preserve"> «Лягушка-путешественница»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15.01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В.М.Пришвин</w:t>
            </w:r>
            <w:proofErr w:type="spellEnd"/>
            <w:r w:rsidRPr="00C67066">
              <w:rPr>
                <w:rFonts w:ascii="Times New Roman" w:hAnsi="Times New Roman"/>
                <w:color w:val="000000"/>
                <w:sz w:val="24"/>
                <w:szCs w:val="24"/>
              </w:rPr>
              <w:t xml:space="preserve"> «Лягушка-путешественница»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16.01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В.Одоевский</w:t>
            </w:r>
            <w:proofErr w:type="spellEnd"/>
            <w:r w:rsidRPr="00C67066">
              <w:rPr>
                <w:rFonts w:ascii="Times New Roman" w:hAnsi="Times New Roman"/>
                <w:color w:val="000000"/>
                <w:sz w:val="24"/>
                <w:szCs w:val="24"/>
              </w:rPr>
              <w:t xml:space="preserve"> «Мороз Иванович»</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17.01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Сравнение русской народной и литературной сказки. </w:t>
            </w:r>
            <w:proofErr w:type="spellStart"/>
            <w:r w:rsidRPr="00C67066">
              <w:rPr>
                <w:rFonts w:ascii="Times New Roman" w:hAnsi="Times New Roman"/>
                <w:color w:val="000000"/>
                <w:sz w:val="24"/>
                <w:szCs w:val="24"/>
              </w:rPr>
              <w:t>В.Одоевский</w:t>
            </w:r>
            <w:proofErr w:type="spellEnd"/>
            <w:r w:rsidRPr="00C67066">
              <w:rPr>
                <w:rFonts w:ascii="Times New Roman" w:hAnsi="Times New Roman"/>
                <w:color w:val="000000"/>
                <w:sz w:val="24"/>
                <w:szCs w:val="24"/>
              </w:rPr>
              <w:t xml:space="preserve"> «Мороз Иванович»</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18.01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теме «Литературная сказка». Проверим себя и оценим свои достижения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Были-небылицы. (10ч)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22.01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 разделу «Были-небылицы»</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23.01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Подводное царство в произведении </w:t>
            </w:r>
            <w:proofErr w:type="spellStart"/>
            <w:r w:rsidRPr="00C67066">
              <w:rPr>
                <w:rFonts w:ascii="Times New Roman" w:hAnsi="Times New Roman"/>
                <w:color w:val="000000"/>
                <w:sz w:val="24"/>
                <w:szCs w:val="24"/>
              </w:rPr>
              <w:t>М.Горького</w:t>
            </w:r>
            <w:proofErr w:type="spellEnd"/>
            <w:r w:rsidRPr="00C67066">
              <w:rPr>
                <w:rFonts w:ascii="Times New Roman" w:hAnsi="Times New Roman"/>
                <w:color w:val="000000"/>
                <w:sz w:val="24"/>
                <w:szCs w:val="24"/>
              </w:rPr>
              <w:t xml:space="preserve"> «Случай с </w:t>
            </w:r>
            <w:proofErr w:type="spellStart"/>
            <w:r w:rsidRPr="00C67066">
              <w:rPr>
                <w:rFonts w:ascii="Times New Roman" w:hAnsi="Times New Roman"/>
                <w:color w:val="000000"/>
                <w:sz w:val="24"/>
                <w:szCs w:val="24"/>
              </w:rPr>
              <w:t>Евсейкой</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24.01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Подводное царство в произведении </w:t>
            </w:r>
            <w:proofErr w:type="spellStart"/>
            <w:r w:rsidRPr="00C67066">
              <w:rPr>
                <w:rFonts w:ascii="Times New Roman" w:hAnsi="Times New Roman"/>
                <w:color w:val="000000"/>
                <w:sz w:val="24"/>
                <w:szCs w:val="24"/>
              </w:rPr>
              <w:t>М.Горького</w:t>
            </w:r>
            <w:proofErr w:type="spellEnd"/>
            <w:r w:rsidRPr="00C67066">
              <w:rPr>
                <w:rFonts w:ascii="Times New Roman" w:hAnsi="Times New Roman"/>
                <w:color w:val="000000"/>
                <w:sz w:val="24"/>
                <w:szCs w:val="24"/>
              </w:rPr>
              <w:t xml:space="preserve"> «Случай с </w:t>
            </w:r>
            <w:proofErr w:type="spellStart"/>
            <w:r w:rsidRPr="00C67066">
              <w:rPr>
                <w:rFonts w:ascii="Times New Roman" w:hAnsi="Times New Roman"/>
                <w:color w:val="000000"/>
                <w:sz w:val="24"/>
                <w:szCs w:val="24"/>
              </w:rPr>
              <w:t>Евсейкой</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25.01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Связь человека с природой. К. Паустовский «Растрепанный воробей»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29.01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Связь человека с природой. К. Паустовский «Растрепанный воробей»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Связь человека с природой. К. Паустовский «Растрепанный воробей»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31.01</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Отношение человека и животных. </w:t>
            </w:r>
            <w:proofErr w:type="spellStart"/>
            <w:r w:rsidRPr="00C67066">
              <w:rPr>
                <w:rFonts w:ascii="Times New Roman" w:hAnsi="Times New Roman"/>
                <w:color w:val="000000"/>
                <w:sz w:val="24"/>
                <w:szCs w:val="24"/>
              </w:rPr>
              <w:t>А.Куприн</w:t>
            </w:r>
            <w:proofErr w:type="spellEnd"/>
            <w:r w:rsidRPr="00C67066">
              <w:rPr>
                <w:rFonts w:ascii="Times New Roman" w:hAnsi="Times New Roman"/>
                <w:color w:val="000000"/>
                <w:sz w:val="24"/>
                <w:szCs w:val="24"/>
              </w:rPr>
              <w:t xml:space="preserve"> «Слон»</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Отношение человека и животных. </w:t>
            </w:r>
            <w:proofErr w:type="spellStart"/>
            <w:r w:rsidRPr="00C67066">
              <w:rPr>
                <w:rFonts w:ascii="Times New Roman" w:hAnsi="Times New Roman"/>
                <w:color w:val="000000"/>
                <w:sz w:val="24"/>
                <w:szCs w:val="24"/>
              </w:rPr>
              <w:t>А.Куприн</w:t>
            </w:r>
            <w:proofErr w:type="spellEnd"/>
            <w:r w:rsidRPr="00C67066">
              <w:rPr>
                <w:rFonts w:ascii="Times New Roman" w:hAnsi="Times New Roman"/>
                <w:color w:val="000000"/>
                <w:sz w:val="24"/>
                <w:szCs w:val="24"/>
              </w:rPr>
              <w:t xml:space="preserve"> «Слон»</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Отношение человека и животных. </w:t>
            </w:r>
            <w:proofErr w:type="spellStart"/>
            <w:r w:rsidRPr="00C67066">
              <w:rPr>
                <w:rFonts w:ascii="Times New Roman" w:hAnsi="Times New Roman"/>
                <w:color w:val="000000"/>
                <w:sz w:val="24"/>
                <w:szCs w:val="24"/>
              </w:rPr>
              <w:t>А.Куприн</w:t>
            </w:r>
            <w:proofErr w:type="spellEnd"/>
            <w:r w:rsidRPr="00C67066">
              <w:rPr>
                <w:rFonts w:ascii="Times New Roman" w:hAnsi="Times New Roman"/>
                <w:color w:val="000000"/>
                <w:sz w:val="24"/>
                <w:szCs w:val="24"/>
              </w:rPr>
              <w:t xml:space="preserve"> «Слон»</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разделу «Были-небылицы». Проверим себя и оценим свои достижения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Поэтическая тетрадь 1. (6ч)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«Поэтическая тетрадь 1»</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Веселые стихи </w:t>
            </w:r>
            <w:proofErr w:type="spellStart"/>
            <w:r w:rsidRPr="00C67066">
              <w:rPr>
                <w:rFonts w:ascii="Times New Roman" w:hAnsi="Times New Roman"/>
                <w:color w:val="000000"/>
                <w:sz w:val="24"/>
                <w:szCs w:val="24"/>
              </w:rPr>
              <w:t>С.Черного</w:t>
            </w:r>
            <w:proofErr w:type="spellEnd"/>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А.Блока</w:t>
            </w:r>
            <w:proofErr w:type="spellEnd"/>
            <w:r w:rsidRPr="00C67066">
              <w:rPr>
                <w:rFonts w:ascii="Times New Roman" w:hAnsi="Times New Roman"/>
                <w:color w:val="000000"/>
                <w:sz w:val="24"/>
                <w:szCs w:val="24"/>
              </w:rPr>
              <w:t xml:space="preserve"> «Ветхая избушка»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Лирика в стихотворениях </w:t>
            </w:r>
            <w:proofErr w:type="spellStart"/>
            <w:r w:rsidRPr="00C67066">
              <w:rPr>
                <w:rFonts w:ascii="Times New Roman" w:hAnsi="Times New Roman"/>
                <w:color w:val="000000"/>
                <w:sz w:val="24"/>
                <w:szCs w:val="24"/>
              </w:rPr>
              <w:t>А.Блока</w:t>
            </w:r>
            <w:proofErr w:type="spellEnd"/>
            <w:r w:rsidRPr="00C67066">
              <w:rPr>
                <w:rFonts w:ascii="Times New Roman" w:hAnsi="Times New Roman"/>
                <w:color w:val="000000"/>
                <w:sz w:val="24"/>
                <w:szCs w:val="24"/>
              </w:rPr>
              <w:t xml:space="preserve"> «Сны», «Ворона»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Лирика </w:t>
            </w:r>
            <w:proofErr w:type="spellStart"/>
            <w:r w:rsidRPr="00C67066">
              <w:rPr>
                <w:rFonts w:ascii="Times New Roman" w:hAnsi="Times New Roman"/>
                <w:color w:val="000000"/>
                <w:sz w:val="24"/>
                <w:szCs w:val="24"/>
              </w:rPr>
              <w:t>С.Есенина</w:t>
            </w:r>
            <w:proofErr w:type="spellEnd"/>
            <w:r w:rsidRPr="00C67066">
              <w:rPr>
                <w:rFonts w:ascii="Times New Roman" w:hAnsi="Times New Roman"/>
                <w:color w:val="000000"/>
                <w:sz w:val="24"/>
                <w:szCs w:val="24"/>
              </w:rPr>
              <w:t>. «Черемуха»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15.02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разделу «Поэтическая тетрадь 1».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Люби живое. (16ч)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раздела «Люби живое»</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Сочинение на основе художественного текста. </w:t>
            </w:r>
            <w:proofErr w:type="spellStart"/>
            <w:r w:rsidRPr="00C67066">
              <w:rPr>
                <w:rFonts w:ascii="Times New Roman" w:hAnsi="Times New Roman"/>
                <w:color w:val="000000"/>
                <w:sz w:val="24"/>
                <w:szCs w:val="24"/>
              </w:rPr>
              <w:t>М.Пришвин</w:t>
            </w:r>
            <w:proofErr w:type="spellEnd"/>
            <w:r w:rsidRPr="00C67066">
              <w:rPr>
                <w:rFonts w:ascii="Times New Roman" w:hAnsi="Times New Roman"/>
                <w:color w:val="000000"/>
                <w:sz w:val="24"/>
                <w:szCs w:val="24"/>
              </w:rPr>
              <w:t xml:space="preserve"> «Моя Родина»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lastRenderedPageBreak/>
              <w:t>87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И.Соколова</w:t>
            </w:r>
            <w:proofErr w:type="spellEnd"/>
            <w:r w:rsidRPr="00C67066">
              <w:rPr>
                <w:rFonts w:ascii="Times New Roman" w:hAnsi="Times New Roman"/>
                <w:color w:val="000000"/>
                <w:sz w:val="24"/>
                <w:szCs w:val="24"/>
              </w:rPr>
              <w:t>-Микитова. «</w:t>
            </w:r>
            <w:proofErr w:type="spellStart"/>
            <w:r w:rsidRPr="00C67066">
              <w:rPr>
                <w:rFonts w:ascii="Times New Roman" w:hAnsi="Times New Roman"/>
                <w:color w:val="000000"/>
                <w:sz w:val="24"/>
                <w:szCs w:val="24"/>
              </w:rPr>
              <w:t>Листопадничек</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22.02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И.Соколов</w:t>
            </w:r>
            <w:proofErr w:type="spellEnd"/>
            <w:r w:rsidRPr="00C67066">
              <w:rPr>
                <w:rFonts w:ascii="Times New Roman" w:hAnsi="Times New Roman"/>
                <w:color w:val="000000"/>
                <w:sz w:val="24"/>
                <w:szCs w:val="24"/>
              </w:rPr>
              <w:t>-Микитов. «</w:t>
            </w:r>
            <w:proofErr w:type="spellStart"/>
            <w:r w:rsidRPr="00C67066">
              <w:rPr>
                <w:rFonts w:ascii="Times New Roman" w:hAnsi="Times New Roman"/>
                <w:color w:val="000000"/>
                <w:sz w:val="24"/>
                <w:szCs w:val="24"/>
              </w:rPr>
              <w:t>Листопадничек</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26.02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И.Соколов</w:t>
            </w:r>
            <w:proofErr w:type="spellEnd"/>
            <w:r w:rsidRPr="00C67066">
              <w:rPr>
                <w:rFonts w:ascii="Times New Roman" w:hAnsi="Times New Roman"/>
                <w:color w:val="000000"/>
                <w:sz w:val="24"/>
                <w:szCs w:val="24"/>
              </w:rPr>
              <w:t>-Микитов. «</w:t>
            </w:r>
            <w:proofErr w:type="spellStart"/>
            <w:r w:rsidRPr="00C67066">
              <w:rPr>
                <w:rFonts w:ascii="Times New Roman" w:hAnsi="Times New Roman"/>
                <w:color w:val="000000"/>
                <w:sz w:val="24"/>
                <w:szCs w:val="24"/>
              </w:rPr>
              <w:t>Листопадничек</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27.02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В.Белов</w:t>
            </w:r>
            <w:proofErr w:type="spellEnd"/>
            <w:r w:rsidRPr="00C67066">
              <w:rPr>
                <w:rFonts w:ascii="Times New Roman" w:hAnsi="Times New Roman"/>
                <w:color w:val="000000"/>
                <w:sz w:val="24"/>
                <w:szCs w:val="24"/>
              </w:rPr>
              <w:t xml:space="preserve"> «Малька провинилась»</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28.02</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Отношение человека и животных. </w:t>
            </w:r>
            <w:proofErr w:type="spellStart"/>
            <w:r w:rsidRPr="00C67066">
              <w:rPr>
                <w:rFonts w:ascii="Times New Roman" w:hAnsi="Times New Roman"/>
                <w:color w:val="000000"/>
                <w:sz w:val="24"/>
                <w:szCs w:val="24"/>
              </w:rPr>
              <w:t>В.Белов</w:t>
            </w:r>
            <w:proofErr w:type="spellEnd"/>
            <w:r w:rsidRPr="00C67066">
              <w:rPr>
                <w:rFonts w:ascii="Times New Roman" w:hAnsi="Times New Roman"/>
                <w:color w:val="000000"/>
                <w:sz w:val="24"/>
                <w:szCs w:val="24"/>
              </w:rPr>
              <w:t xml:space="preserve"> «Еще раз про Мальку»</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В.Бианки</w:t>
            </w:r>
            <w:proofErr w:type="spellEnd"/>
            <w:r w:rsidRPr="00C67066">
              <w:rPr>
                <w:rFonts w:ascii="Times New Roman" w:hAnsi="Times New Roman"/>
                <w:color w:val="000000"/>
                <w:sz w:val="24"/>
                <w:szCs w:val="24"/>
              </w:rPr>
              <w:t>. «Мышонок Пик»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В.Бианки</w:t>
            </w:r>
            <w:proofErr w:type="spellEnd"/>
            <w:r w:rsidRPr="00C67066">
              <w:rPr>
                <w:rFonts w:ascii="Times New Roman" w:hAnsi="Times New Roman"/>
                <w:color w:val="000000"/>
                <w:sz w:val="24"/>
                <w:szCs w:val="24"/>
              </w:rPr>
              <w:t>. «Мышонок Пик»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6.03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Б.Житкова</w:t>
            </w:r>
            <w:proofErr w:type="spellEnd"/>
            <w:r w:rsidRPr="00C67066">
              <w:rPr>
                <w:rFonts w:ascii="Times New Roman" w:hAnsi="Times New Roman"/>
                <w:color w:val="000000"/>
                <w:sz w:val="24"/>
                <w:szCs w:val="24"/>
              </w:rPr>
              <w:t xml:space="preserve"> «Про обезьянку»</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Б.Житкова</w:t>
            </w:r>
            <w:proofErr w:type="spellEnd"/>
            <w:r w:rsidRPr="00C67066">
              <w:rPr>
                <w:rFonts w:ascii="Times New Roman" w:hAnsi="Times New Roman"/>
                <w:color w:val="000000"/>
                <w:sz w:val="24"/>
                <w:szCs w:val="24"/>
              </w:rPr>
              <w:t xml:space="preserve"> «Про обезьянку»</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Б.Житкова</w:t>
            </w:r>
            <w:proofErr w:type="spellEnd"/>
            <w:r w:rsidRPr="00C67066">
              <w:rPr>
                <w:rFonts w:ascii="Times New Roman" w:hAnsi="Times New Roman"/>
                <w:color w:val="000000"/>
                <w:sz w:val="24"/>
                <w:szCs w:val="24"/>
              </w:rPr>
              <w:t xml:space="preserve"> «Про обезьянку»</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Связь человека с природой. </w:t>
            </w:r>
            <w:proofErr w:type="spellStart"/>
            <w:r w:rsidRPr="00C67066">
              <w:rPr>
                <w:rFonts w:ascii="Times New Roman" w:hAnsi="Times New Roman"/>
                <w:color w:val="000000"/>
                <w:sz w:val="24"/>
                <w:szCs w:val="24"/>
              </w:rPr>
              <w:t>В.Астафьев</w:t>
            </w:r>
            <w:proofErr w:type="spellEnd"/>
            <w:r w:rsidRPr="00C67066">
              <w:rPr>
                <w:rFonts w:ascii="Times New Roman" w:hAnsi="Times New Roman"/>
                <w:color w:val="000000"/>
                <w:sz w:val="24"/>
                <w:szCs w:val="24"/>
              </w:rPr>
              <w:t xml:space="preserve"> «</w:t>
            </w:r>
            <w:proofErr w:type="spellStart"/>
            <w:r w:rsidRPr="00C67066">
              <w:rPr>
                <w:rFonts w:ascii="Times New Roman" w:hAnsi="Times New Roman"/>
                <w:color w:val="000000"/>
                <w:sz w:val="24"/>
                <w:szCs w:val="24"/>
              </w:rPr>
              <w:t>Капалуха</w:t>
            </w:r>
            <w:proofErr w:type="spellEnd"/>
            <w:r w:rsidRPr="00C67066">
              <w:rPr>
                <w:rFonts w:ascii="Times New Roman" w:hAnsi="Times New Roman"/>
                <w:color w:val="000000"/>
                <w:sz w:val="24"/>
                <w:szCs w:val="24"/>
              </w:rPr>
              <w:t>»</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Нравственный смысл в рассказе </w:t>
            </w:r>
            <w:proofErr w:type="spellStart"/>
            <w:r w:rsidRPr="00C67066">
              <w:rPr>
                <w:rFonts w:ascii="Times New Roman" w:hAnsi="Times New Roman"/>
                <w:color w:val="000000"/>
                <w:sz w:val="24"/>
                <w:szCs w:val="24"/>
              </w:rPr>
              <w:t>В.Драгунского</w:t>
            </w:r>
            <w:proofErr w:type="spellEnd"/>
            <w:r w:rsidRPr="00C67066">
              <w:rPr>
                <w:rFonts w:ascii="Times New Roman" w:hAnsi="Times New Roman"/>
                <w:color w:val="000000"/>
                <w:sz w:val="24"/>
                <w:szCs w:val="24"/>
              </w:rPr>
              <w:t xml:space="preserve"> «Он живой и светится…»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15.03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Урок-конференция «Земля - наш родной дом»</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Поэтическая тетрадь 2. (8ч)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названием раздела «Поэтическая тетрадь 2»</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Картины природы в стихотворениях С .Маршака «Гроза днем», «В лесу над росистой поляной…»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22.03</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творчеством А .</w:t>
            </w:r>
            <w:proofErr w:type="spellStart"/>
            <w:r w:rsidRPr="00C67066">
              <w:rPr>
                <w:rFonts w:ascii="Times New Roman" w:hAnsi="Times New Roman"/>
                <w:color w:val="000000"/>
                <w:sz w:val="24"/>
                <w:szCs w:val="24"/>
              </w:rPr>
              <w:t>Барто</w:t>
            </w:r>
            <w:proofErr w:type="spellEnd"/>
            <w:r w:rsidRPr="00C67066">
              <w:rPr>
                <w:rFonts w:ascii="Times New Roman" w:hAnsi="Times New Roman"/>
                <w:color w:val="000000"/>
                <w:sz w:val="24"/>
                <w:szCs w:val="24"/>
              </w:rPr>
              <w:t>. «Разлука»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Правила поведения в стихотворении </w:t>
            </w:r>
            <w:proofErr w:type="spellStart"/>
            <w:r w:rsidRPr="00C67066">
              <w:rPr>
                <w:rFonts w:ascii="Times New Roman" w:hAnsi="Times New Roman"/>
                <w:color w:val="000000"/>
                <w:sz w:val="24"/>
                <w:szCs w:val="24"/>
              </w:rPr>
              <w:t>А.Барто</w:t>
            </w:r>
            <w:proofErr w:type="spellEnd"/>
            <w:r w:rsidRPr="00C67066">
              <w:rPr>
                <w:rFonts w:ascii="Times New Roman" w:hAnsi="Times New Roman"/>
                <w:color w:val="000000"/>
                <w:sz w:val="24"/>
                <w:szCs w:val="24"/>
              </w:rPr>
              <w:t xml:space="preserve"> «В театре»</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Особенности юмористического произведения. </w:t>
            </w:r>
            <w:proofErr w:type="spellStart"/>
            <w:r w:rsidRPr="00C67066">
              <w:rPr>
                <w:rFonts w:ascii="Times New Roman" w:hAnsi="Times New Roman"/>
                <w:color w:val="000000"/>
                <w:sz w:val="24"/>
                <w:szCs w:val="24"/>
              </w:rPr>
              <w:t>С.Михалков</w:t>
            </w:r>
            <w:proofErr w:type="spellEnd"/>
            <w:r w:rsidRPr="00C67066">
              <w:rPr>
                <w:rFonts w:ascii="Times New Roman" w:hAnsi="Times New Roman"/>
                <w:color w:val="000000"/>
                <w:sz w:val="24"/>
                <w:szCs w:val="24"/>
              </w:rPr>
              <w:t xml:space="preserve"> «Если»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4.04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Е.Благиной</w:t>
            </w:r>
            <w:proofErr w:type="spellEnd"/>
            <w:r w:rsidRPr="00C67066">
              <w:rPr>
                <w:rFonts w:ascii="Times New Roman" w:hAnsi="Times New Roman"/>
                <w:color w:val="000000"/>
                <w:sz w:val="24"/>
                <w:szCs w:val="24"/>
              </w:rPr>
              <w:t>. «Кукушка», «Котенок»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5.04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Проект «Праздник поэзии»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9.04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разделу «Поэтическая тетрадь 2».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Собирай по ягодке – наберёшь кузовок. (12ч)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 разделу «Собирай по ягодке – наберешь кузовок»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Б.Шергина</w:t>
            </w:r>
            <w:proofErr w:type="spellEnd"/>
            <w:r w:rsidRPr="00C67066">
              <w:rPr>
                <w:rFonts w:ascii="Times New Roman" w:hAnsi="Times New Roman"/>
                <w:color w:val="000000"/>
                <w:sz w:val="24"/>
                <w:szCs w:val="24"/>
              </w:rPr>
              <w:t xml:space="preserve"> «Собирай по ягодке – наберешь кузовок»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А.Платонова</w:t>
            </w:r>
            <w:proofErr w:type="spellEnd"/>
            <w:r w:rsidRPr="00C67066">
              <w:rPr>
                <w:rFonts w:ascii="Times New Roman" w:hAnsi="Times New Roman"/>
                <w:color w:val="000000"/>
                <w:sz w:val="24"/>
                <w:szCs w:val="24"/>
              </w:rPr>
              <w:t xml:space="preserve"> «Цветок на земле»</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16.04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А.Платонов</w:t>
            </w:r>
            <w:proofErr w:type="spellEnd"/>
            <w:r w:rsidRPr="00C67066">
              <w:rPr>
                <w:rFonts w:ascii="Times New Roman" w:hAnsi="Times New Roman"/>
                <w:color w:val="000000"/>
                <w:sz w:val="24"/>
                <w:szCs w:val="24"/>
              </w:rPr>
              <w:t xml:space="preserve"> «Цветок на земле»</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17.04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proofErr w:type="spellStart"/>
            <w:r w:rsidRPr="00C67066">
              <w:rPr>
                <w:rFonts w:ascii="Times New Roman" w:hAnsi="Times New Roman"/>
                <w:color w:val="000000"/>
                <w:sz w:val="24"/>
                <w:szCs w:val="24"/>
              </w:rPr>
              <w:t>А.Платонов</w:t>
            </w:r>
            <w:proofErr w:type="spellEnd"/>
            <w:r w:rsidRPr="00C67066">
              <w:rPr>
                <w:rFonts w:ascii="Times New Roman" w:hAnsi="Times New Roman"/>
                <w:color w:val="000000"/>
                <w:sz w:val="24"/>
                <w:szCs w:val="24"/>
              </w:rPr>
              <w:t xml:space="preserve"> «Еще мама»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18.04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Герои рассказа </w:t>
            </w:r>
            <w:proofErr w:type="spellStart"/>
            <w:r w:rsidRPr="00C67066">
              <w:rPr>
                <w:rFonts w:ascii="Times New Roman" w:hAnsi="Times New Roman"/>
                <w:color w:val="000000"/>
                <w:sz w:val="24"/>
                <w:szCs w:val="24"/>
              </w:rPr>
              <w:t>А.Платонова</w:t>
            </w:r>
            <w:proofErr w:type="spellEnd"/>
            <w:r w:rsidRPr="00C67066">
              <w:rPr>
                <w:rFonts w:ascii="Times New Roman" w:hAnsi="Times New Roman"/>
                <w:color w:val="000000"/>
                <w:sz w:val="24"/>
                <w:szCs w:val="24"/>
              </w:rPr>
              <w:t xml:space="preserve"> «Еще мама»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19.04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Знакомство с творчеством </w:t>
            </w:r>
            <w:proofErr w:type="spellStart"/>
            <w:r w:rsidRPr="00C67066">
              <w:rPr>
                <w:rFonts w:ascii="Times New Roman" w:hAnsi="Times New Roman"/>
                <w:color w:val="000000"/>
                <w:sz w:val="24"/>
                <w:szCs w:val="24"/>
              </w:rPr>
              <w:t>М.Зощенко</w:t>
            </w:r>
            <w:proofErr w:type="spellEnd"/>
            <w:r w:rsidRPr="00C67066">
              <w:rPr>
                <w:rFonts w:ascii="Times New Roman" w:hAnsi="Times New Roman"/>
                <w:color w:val="000000"/>
                <w:sz w:val="24"/>
                <w:szCs w:val="24"/>
              </w:rPr>
              <w:t xml:space="preserve"> «Золотые слова»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23.04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Юмор в рассказе </w:t>
            </w:r>
            <w:proofErr w:type="spellStart"/>
            <w:r w:rsidRPr="00C67066">
              <w:rPr>
                <w:rFonts w:ascii="Times New Roman" w:hAnsi="Times New Roman"/>
                <w:color w:val="000000"/>
                <w:sz w:val="24"/>
                <w:szCs w:val="24"/>
              </w:rPr>
              <w:t>М.Зощенко</w:t>
            </w:r>
            <w:proofErr w:type="spellEnd"/>
            <w:r w:rsidRPr="00C67066">
              <w:rPr>
                <w:rFonts w:ascii="Times New Roman" w:hAnsi="Times New Roman"/>
                <w:color w:val="000000"/>
                <w:sz w:val="24"/>
                <w:szCs w:val="24"/>
              </w:rPr>
              <w:t xml:space="preserve"> «Великие путешественники»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24.04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О ребятах и секретах роста. </w:t>
            </w:r>
            <w:proofErr w:type="spellStart"/>
            <w:r w:rsidRPr="00C67066">
              <w:rPr>
                <w:rFonts w:ascii="Times New Roman" w:hAnsi="Times New Roman"/>
                <w:color w:val="000000"/>
                <w:sz w:val="24"/>
                <w:szCs w:val="24"/>
              </w:rPr>
              <w:t>Н.Носов</w:t>
            </w:r>
            <w:proofErr w:type="spellEnd"/>
            <w:r w:rsidRPr="00C67066">
              <w:rPr>
                <w:rFonts w:ascii="Times New Roman" w:hAnsi="Times New Roman"/>
                <w:color w:val="000000"/>
                <w:sz w:val="24"/>
                <w:szCs w:val="24"/>
              </w:rPr>
              <w:t xml:space="preserve"> «Федина задача»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25.04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Юмор в рассказе </w:t>
            </w:r>
            <w:proofErr w:type="spellStart"/>
            <w:r w:rsidRPr="00C67066">
              <w:rPr>
                <w:rFonts w:ascii="Times New Roman" w:hAnsi="Times New Roman"/>
                <w:color w:val="000000"/>
                <w:sz w:val="24"/>
                <w:szCs w:val="24"/>
              </w:rPr>
              <w:t>Н.Носова</w:t>
            </w:r>
            <w:proofErr w:type="spellEnd"/>
            <w:r w:rsidRPr="00C67066">
              <w:rPr>
                <w:rFonts w:ascii="Times New Roman" w:hAnsi="Times New Roman"/>
                <w:color w:val="000000"/>
                <w:sz w:val="24"/>
                <w:szCs w:val="24"/>
              </w:rPr>
              <w:t xml:space="preserve"> «Телефон»</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119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26.04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Работа с книгой. Сборники произведений </w:t>
            </w:r>
            <w:proofErr w:type="spellStart"/>
            <w:r w:rsidRPr="00C67066">
              <w:rPr>
                <w:rFonts w:ascii="Times New Roman" w:hAnsi="Times New Roman"/>
                <w:color w:val="000000"/>
                <w:sz w:val="24"/>
                <w:szCs w:val="24"/>
              </w:rPr>
              <w:t>Н.Носова</w:t>
            </w:r>
            <w:proofErr w:type="spellEnd"/>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lastRenderedPageBreak/>
              <w:t>120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30.04</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теме «Собирай по ягодке - наберешь кузовок».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По страницам детских журналов. (8ч)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 разделу «По страницам детских журналов». «</w:t>
            </w:r>
            <w:proofErr w:type="spellStart"/>
            <w:r w:rsidRPr="00C67066">
              <w:rPr>
                <w:rFonts w:ascii="Times New Roman" w:hAnsi="Times New Roman"/>
                <w:color w:val="000000"/>
                <w:sz w:val="24"/>
                <w:szCs w:val="24"/>
              </w:rPr>
              <w:t>Мурзилка</w:t>
            </w:r>
            <w:proofErr w:type="spellEnd"/>
            <w:r w:rsidRPr="00C67066">
              <w:rPr>
                <w:rFonts w:ascii="Times New Roman" w:hAnsi="Times New Roman"/>
                <w:color w:val="000000"/>
                <w:sz w:val="24"/>
                <w:szCs w:val="24"/>
              </w:rPr>
              <w:t>» и «Веселые картинки» - первые журналы для детей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7.05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Рассказы о войне. </w:t>
            </w:r>
            <w:proofErr w:type="spellStart"/>
            <w:r w:rsidRPr="00C67066">
              <w:rPr>
                <w:rFonts w:ascii="Times New Roman" w:hAnsi="Times New Roman"/>
                <w:color w:val="000000"/>
                <w:sz w:val="24"/>
                <w:szCs w:val="24"/>
              </w:rPr>
              <w:t>Л.Кассиль</w:t>
            </w:r>
            <w:proofErr w:type="spellEnd"/>
            <w:r w:rsidRPr="00C67066">
              <w:rPr>
                <w:rFonts w:ascii="Times New Roman" w:hAnsi="Times New Roman"/>
                <w:color w:val="000000"/>
                <w:sz w:val="24"/>
                <w:szCs w:val="24"/>
              </w:rPr>
              <w:t xml:space="preserve"> «Отметки Риммы Лебедевой»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8.05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По страницам детских журналов. Ю. Ермолаев «Проговорился»</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10.05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По страницам детских журналов. Ю. Ермолаев «Воспитатели»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14.05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 страницам детских журналов. </w:t>
            </w:r>
            <w:proofErr w:type="spellStart"/>
            <w:r w:rsidRPr="00C67066">
              <w:rPr>
                <w:rFonts w:ascii="Times New Roman" w:hAnsi="Times New Roman"/>
                <w:color w:val="000000"/>
                <w:sz w:val="24"/>
                <w:szCs w:val="24"/>
              </w:rPr>
              <w:t>Г.Остер</w:t>
            </w:r>
            <w:proofErr w:type="spellEnd"/>
            <w:r w:rsidRPr="00C67066">
              <w:rPr>
                <w:rFonts w:ascii="Times New Roman" w:hAnsi="Times New Roman"/>
                <w:color w:val="000000"/>
                <w:sz w:val="24"/>
                <w:szCs w:val="24"/>
              </w:rPr>
              <w:t xml:space="preserve"> «Вредные советы»</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15.05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 страницам детских журналов. </w:t>
            </w:r>
            <w:proofErr w:type="spellStart"/>
            <w:r w:rsidRPr="00C67066">
              <w:rPr>
                <w:rFonts w:ascii="Times New Roman" w:hAnsi="Times New Roman"/>
                <w:color w:val="000000"/>
                <w:sz w:val="24"/>
                <w:szCs w:val="24"/>
              </w:rPr>
              <w:t>Г.Остер</w:t>
            </w:r>
            <w:proofErr w:type="spellEnd"/>
            <w:r w:rsidRPr="00C67066">
              <w:rPr>
                <w:rFonts w:ascii="Times New Roman" w:hAnsi="Times New Roman"/>
                <w:color w:val="000000"/>
                <w:sz w:val="24"/>
                <w:szCs w:val="24"/>
              </w:rPr>
              <w:t xml:space="preserve"> «Как получаются легенды»</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127</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16.05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 xml:space="preserve">По страницам детских журналов. </w:t>
            </w:r>
            <w:proofErr w:type="spellStart"/>
            <w:r w:rsidRPr="00C67066">
              <w:rPr>
                <w:rFonts w:ascii="Times New Roman" w:hAnsi="Times New Roman"/>
                <w:color w:val="000000"/>
                <w:sz w:val="24"/>
                <w:szCs w:val="24"/>
              </w:rPr>
              <w:t>Р.Сеф</w:t>
            </w:r>
            <w:proofErr w:type="spellEnd"/>
            <w:r w:rsidRPr="00C67066">
              <w:rPr>
                <w:rFonts w:ascii="Times New Roman" w:hAnsi="Times New Roman"/>
                <w:color w:val="000000"/>
                <w:sz w:val="24"/>
                <w:szCs w:val="24"/>
              </w:rPr>
              <w:t xml:space="preserve"> «Веселые стихи»</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128</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17.05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Обобщающий урок по разделу «По страницам детских журналов».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14709" w:type="dxa"/>
            <w:gridSpan w:val="4"/>
          </w:tcPr>
          <w:p w:rsidR="00EE25FA" w:rsidRPr="00C67066" w:rsidRDefault="00EE25FA" w:rsidP="00C67066">
            <w:pPr>
              <w:spacing w:after="0" w:line="240" w:lineRule="auto"/>
              <w:jc w:val="center"/>
              <w:rPr>
                <w:rFonts w:ascii="Times New Roman" w:hAnsi="Times New Roman"/>
                <w:b/>
                <w:sz w:val="24"/>
                <w:szCs w:val="24"/>
              </w:rPr>
            </w:pPr>
            <w:r w:rsidRPr="00C67066">
              <w:rPr>
                <w:rFonts w:ascii="Times New Roman" w:hAnsi="Times New Roman"/>
                <w:b/>
                <w:sz w:val="24"/>
                <w:szCs w:val="24"/>
              </w:rPr>
              <w:t>Зарубежная литература. (8ч)</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129</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21.05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Вводный урок по разделу «Зарубежная литература»</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130</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22.05.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Древнегреческий миф «Храбрый Персей»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131</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23.05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Древнегреческий миф «Храбрый Персей»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132</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24.05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Древнегреческий миф «Храбрый Персей»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133</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28.05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Знакомство с творчеством Г. Андерсена. «Гадкий утенок»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134</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29.05</w:t>
            </w:r>
          </w:p>
        </w:tc>
        <w:tc>
          <w:tcPr>
            <w:tcW w:w="11340" w:type="dxa"/>
          </w:tcPr>
          <w:p w:rsidR="00EE25FA" w:rsidRPr="00C67066" w:rsidRDefault="00EE25FA" w:rsidP="00C67066">
            <w:pPr>
              <w:spacing w:after="0" w:line="240" w:lineRule="auto"/>
              <w:rPr>
                <w:rFonts w:ascii="Times New Roman" w:hAnsi="Times New Roman"/>
                <w:color w:val="000000"/>
                <w:sz w:val="24"/>
                <w:szCs w:val="24"/>
              </w:rPr>
            </w:pPr>
            <w:r w:rsidRPr="00C67066">
              <w:rPr>
                <w:rFonts w:ascii="Times New Roman" w:hAnsi="Times New Roman"/>
                <w:color w:val="000000"/>
                <w:sz w:val="24"/>
                <w:szCs w:val="24"/>
              </w:rPr>
              <w:t>Г.Х. Андерсен. «Гадкий утенок»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135</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30.05.</w:t>
            </w:r>
          </w:p>
        </w:tc>
        <w:tc>
          <w:tcPr>
            <w:tcW w:w="1134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color w:val="000000"/>
                <w:sz w:val="24"/>
                <w:szCs w:val="24"/>
              </w:rPr>
              <w:t xml:space="preserve"> Г.Х. Андерсена. «Гадкий утенок»</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r w:rsidR="00EE25FA" w:rsidRPr="00C67066" w:rsidTr="00C67066">
        <w:tc>
          <w:tcPr>
            <w:tcW w:w="817"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136</w:t>
            </w:r>
          </w:p>
        </w:tc>
        <w:tc>
          <w:tcPr>
            <w:tcW w:w="992"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31.05</w:t>
            </w:r>
          </w:p>
        </w:tc>
        <w:tc>
          <w:tcPr>
            <w:tcW w:w="1134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color w:val="000000"/>
                <w:sz w:val="24"/>
                <w:szCs w:val="24"/>
              </w:rPr>
              <w:t>Обобщающий урок по разделу «Зарубежная литература». Оценка достижений</w:t>
            </w:r>
          </w:p>
        </w:tc>
        <w:tc>
          <w:tcPr>
            <w:tcW w:w="1560" w:type="dxa"/>
          </w:tcPr>
          <w:p w:rsidR="00EE25FA" w:rsidRPr="00C67066" w:rsidRDefault="00EE25FA" w:rsidP="00C67066">
            <w:pPr>
              <w:spacing w:after="0" w:line="240" w:lineRule="auto"/>
              <w:rPr>
                <w:rFonts w:ascii="Times New Roman" w:hAnsi="Times New Roman"/>
                <w:sz w:val="24"/>
                <w:szCs w:val="24"/>
              </w:rPr>
            </w:pPr>
            <w:r w:rsidRPr="00C67066">
              <w:rPr>
                <w:rFonts w:ascii="Times New Roman" w:hAnsi="Times New Roman"/>
                <w:sz w:val="24"/>
                <w:szCs w:val="24"/>
              </w:rPr>
              <w:t>1</w:t>
            </w:r>
          </w:p>
        </w:tc>
      </w:tr>
    </w:tbl>
    <w:p w:rsidR="00EE25FA" w:rsidRPr="00E20AD4" w:rsidRDefault="00EE25FA" w:rsidP="00D46FA6">
      <w:pPr>
        <w:spacing w:after="0"/>
        <w:rPr>
          <w:rFonts w:ascii="Times New Roman" w:hAnsi="Times New Roman"/>
          <w:sz w:val="24"/>
          <w:szCs w:val="24"/>
        </w:rPr>
      </w:pPr>
    </w:p>
    <w:p w:rsidR="00EE25FA" w:rsidRPr="00E20AD4" w:rsidRDefault="00EE25FA" w:rsidP="00D46FA6">
      <w:pPr>
        <w:pStyle w:val="c13"/>
        <w:shd w:val="clear" w:color="auto" w:fill="FFFFFF"/>
        <w:spacing w:after="0" w:line="360" w:lineRule="auto"/>
        <w:rPr>
          <w:color w:val="000000"/>
        </w:rPr>
      </w:pPr>
    </w:p>
    <w:p w:rsidR="00EE25FA" w:rsidRPr="00E20AD4" w:rsidRDefault="00EE25FA" w:rsidP="00D46FA6">
      <w:pPr>
        <w:spacing w:after="0"/>
        <w:jc w:val="center"/>
        <w:rPr>
          <w:rFonts w:ascii="Times New Roman" w:hAnsi="Times New Roman"/>
          <w:b/>
          <w:color w:val="000000"/>
          <w:sz w:val="24"/>
          <w:szCs w:val="24"/>
        </w:rPr>
      </w:pPr>
      <w:r w:rsidRPr="00E20AD4">
        <w:rPr>
          <w:rFonts w:ascii="Times New Roman" w:hAnsi="Times New Roman"/>
          <w:b/>
          <w:color w:val="000000"/>
          <w:sz w:val="24"/>
          <w:szCs w:val="24"/>
        </w:rPr>
        <w:t xml:space="preserve">  </w:t>
      </w:r>
    </w:p>
    <w:p w:rsidR="00EE25FA" w:rsidRPr="00E20AD4" w:rsidRDefault="00EE25FA" w:rsidP="00D46FA6">
      <w:pPr>
        <w:spacing w:after="0"/>
        <w:jc w:val="center"/>
        <w:rPr>
          <w:rFonts w:ascii="Times New Roman" w:hAnsi="Times New Roman"/>
          <w:b/>
          <w:color w:val="000000"/>
          <w:sz w:val="24"/>
          <w:szCs w:val="24"/>
        </w:rPr>
      </w:pPr>
    </w:p>
    <w:p w:rsidR="00EE25FA" w:rsidRPr="00E20AD4" w:rsidRDefault="00EE25FA" w:rsidP="00D46FA6">
      <w:pPr>
        <w:spacing w:after="0"/>
        <w:jc w:val="center"/>
        <w:rPr>
          <w:rFonts w:ascii="Times New Roman" w:hAnsi="Times New Roman"/>
          <w:b/>
          <w:color w:val="000000"/>
          <w:sz w:val="24"/>
          <w:szCs w:val="24"/>
        </w:rPr>
      </w:pPr>
    </w:p>
    <w:p w:rsidR="00EE25FA" w:rsidRPr="00E20AD4" w:rsidRDefault="00EE25FA" w:rsidP="00D46FA6">
      <w:pPr>
        <w:spacing w:after="0"/>
        <w:jc w:val="center"/>
        <w:rPr>
          <w:rFonts w:ascii="Times New Roman" w:hAnsi="Times New Roman"/>
          <w:b/>
          <w:color w:val="000000"/>
          <w:sz w:val="24"/>
          <w:szCs w:val="24"/>
        </w:rPr>
      </w:pPr>
    </w:p>
    <w:p w:rsidR="00EE25FA" w:rsidRPr="00E20AD4" w:rsidRDefault="00EE25FA" w:rsidP="00D46FA6">
      <w:pPr>
        <w:spacing w:after="0"/>
        <w:rPr>
          <w:rFonts w:ascii="Times New Roman" w:hAnsi="Times New Roman"/>
          <w:sz w:val="24"/>
          <w:szCs w:val="24"/>
        </w:rPr>
      </w:pPr>
    </w:p>
    <w:sectPr w:rsidR="00EE25FA" w:rsidRPr="00E20AD4" w:rsidSect="00243C0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58895C"/>
    <w:lvl w:ilvl="0">
      <w:start w:val="1"/>
      <w:numFmt w:val="bullet"/>
      <w:lvlText w:val=""/>
      <w:lvlJc w:val="left"/>
      <w:pPr>
        <w:tabs>
          <w:tab w:val="num" w:pos="643"/>
        </w:tabs>
        <w:ind w:left="643" w:hanging="360"/>
      </w:pPr>
      <w:rPr>
        <w:rFonts w:ascii="Symbol" w:hAnsi="Symbol" w:hint="default"/>
      </w:rPr>
    </w:lvl>
  </w:abstractNum>
  <w:abstractNum w:abstractNumId="1">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2">
    <w:nsid w:val="2EA05CAA"/>
    <w:multiLevelType w:val="hybridMultilevel"/>
    <w:tmpl w:val="E05225E8"/>
    <w:lvl w:ilvl="0" w:tplc="7E62EA46">
      <w:start w:val="1"/>
      <w:numFmt w:val="bullet"/>
      <w:lvlText w:val=""/>
      <w:lvlJc w:val="left"/>
      <w:pPr>
        <w:tabs>
          <w:tab w:val="num" w:pos="493"/>
        </w:tabs>
        <w:ind w:left="493"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A27E7D"/>
    <w:multiLevelType w:val="hybridMultilevel"/>
    <w:tmpl w:val="D5E20028"/>
    <w:lvl w:ilvl="0" w:tplc="B0AC557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782B79"/>
    <w:multiLevelType w:val="hybridMultilevel"/>
    <w:tmpl w:val="2D0C9D50"/>
    <w:lvl w:ilvl="0" w:tplc="A126DBEE">
      <w:start w:val="1"/>
      <w:numFmt w:val="bullet"/>
      <w:lvlText w:val=""/>
      <w:lvlJc w:val="left"/>
      <w:pPr>
        <w:tabs>
          <w:tab w:val="num" w:pos="493"/>
        </w:tabs>
        <w:ind w:left="493"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C02"/>
    <w:rsid w:val="00085EB8"/>
    <w:rsid w:val="00095E31"/>
    <w:rsid w:val="00175D3E"/>
    <w:rsid w:val="001B3955"/>
    <w:rsid w:val="001D795E"/>
    <w:rsid w:val="00243C02"/>
    <w:rsid w:val="002B2544"/>
    <w:rsid w:val="002E0ABD"/>
    <w:rsid w:val="0032029C"/>
    <w:rsid w:val="003400A2"/>
    <w:rsid w:val="00374F35"/>
    <w:rsid w:val="003B49A5"/>
    <w:rsid w:val="0042568D"/>
    <w:rsid w:val="005557CA"/>
    <w:rsid w:val="005C4388"/>
    <w:rsid w:val="006255D0"/>
    <w:rsid w:val="006528AE"/>
    <w:rsid w:val="00652F59"/>
    <w:rsid w:val="006C7713"/>
    <w:rsid w:val="006E3E81"/>
    <w:rsid w:val="00727300"/>
    <w:rsid w:val="007300CA"/>
    <w:rsid w:val="00743BB6"/>
    <w:rsid w:val="00782F14"/>
    <w:rsid w:val="007A07A3"/>
    <w:rsid w:val="00826643"/>
    <w:rsid w:val="00885449"/>
    <w:rsid w:val="008E6948"/>
    <w:rsid w:val="008F3F90"/>
    <w:rsid w:val="00932A8B"/>
    <w:rsid w:val="00961BD6"/>
    <w:rsid w:val="009A5BB4"/>
    <w:rsid w:val="009D5753"/>
    <w:rsid w:val="00A07795"/>
    <w:rsid w:val="00B020C4"/>
    <w:rsid w:val="00B0555C"/>
    <w:rsid w:val="00B341FE"/>
    <w:rsid w:val="00B4038A"/>
    <w:rsid w:val="00BD10D9"/>
    <w:rsid w:val="00BE5EDD"/>
    <w:rsid w:val="00C67066"/>
    <w:rsid w:val="00CB0416"/>
    <w:rsid w:val="00D22ADE"/>
    <w:rsid w:val="00D46FA6"/>
    <w:rsid w:val="00D57FF5"/>
    <w:rsid w:val="00DC5A6C"/>
    <w:rsid w:val="00DE25B0"/>
    <w:rsid w:val="00E178A8"/>
    <w:rsid w:val="00E20AD4"/>
    <w:rsid w:val="00E533B1"/>
    <w:rsid w:val="00EE25FA"/>
    <w:rsid w:val="00EF45DD"/>
    <w:rsid w:val="00F41F9F"/>
    <w:rsid w:val="00FA6513"/>
    <w:rsid w:val="00FB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4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uiPriority w:val="99"/>
    <w:rsid w:val="00243C02"/>
    <w:pPr>
      <w:spacing w:before="90" w:after="90" w:line="240" w:lineRule="auto"/>
    </w:pPr>
    <w:rPr>
      <w:rFonts w:ascii="Times New Roman" w:hAnsi="Times New Roman"/>
      <w:sz w:val="24"/>
      <w:szCs w:val="24"/>
    </w:rPr>
  </w:style>
  <w:style w:type="character" w:customStyle="1" w:styleId="c5">
    <w:name w:val="c5"/>
    <w:uiPriority w:val="99"/>
    <w:rsid w:val="00243C02"/>
    <w:rPr>
      <w:rFonts w:cs="Times New Roman"/>
    </w:rPr>
  </w:style>
  <w:style w:type="table" w:styleId="a3">
    <w:name w:val="Table Grid"/>
    <w:basedOn w:val="a1"/>
    <w:uiPriority w:val="99"/>
    <w:rsid w:val="00374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2c2">
    <w:name w:val="c52 c2"/>
    <w:basedOn w:val="a"/>
    <w:uiPriority w:val="99"/>
    <w:rsid w:val="00DC5A6C"/>
    <w:pPr>
      <w:suppressAutoHyphens/>
      <w:spacing w:before="280" w:after="280" w:line="240" w:lineRule="auto"/>
    </w:pPr>
    <w:rPr>
      <w:rFonts w:ascii="Times New Roman" w:hAnsi="Times New Roman"/>
      <w:sz w:val="24"/>
      <w:szCs w:val="24"/>
      <w:lang w:eastAsia="zh-CN"/>
    </w:rPr>
  </w:style>
  <w:style w:type="character" w:customStyle="1" w:styleId="a4">
    <w:name w:val="Основной текст_"/>
    <w:link w:val="1"/>
    <w:uiPriority w:val="99"/>
    <w:locked/>
    <w:rsid w:val="00DC5A6C"/>
    <w:rPr>
      <w:rFonts w:ascii="Times New Roman" w:hAnsi="Times New Roman" w:cs="Times New Roman"/>
      <w:shd w:val="clear" w:color="auto" w:fill="FFFFFF"/>
    </w:rPr>
  </w:style>
  <w:style w:type="paragraph" w:customStyle="1" w:styleId="1">
    <w:name w:val="Основной текст1"/>
    <w:basedOn w:val="a"/>
    <w:link w:val="a4"/>
    <w:uiPriority w:val="99"/>
    <w:rsid w:val="00DC5A6C"/>
    <w:pPr>
      <w:shd w:val="clear" w:color="auto" w:fill="FFFFFF"/>
      <w:spacing w:before="300" w:after="0" w:line="254" w:lineRule="exact"/>
      <w:ind w:firstLine="260"/>
      <w:jc w:val="both"/>
    </w:pPr>
    <w:rPr>
      <w:rFonts w:ascii="Times New Roman" w:hAnsi="Times New Roman"/>
    </w:rPr>
  </w:style>
  <w:style w:type="character" w:customStyle="1" w:styleId="c0">
    <w:name w:val="c0"/>
    <w:uiPriority w:val="99"/>
    <w:rsid w:val="00DC5A6C"/>
    <w:rPr>
      <w:rFonts w:cs="Times New Roman"/>
    </w:rPr>
  </w:style>
  <w:style w:type="paragraph" w:styleId="2">
    <w:name w:val="List Bullet 2"/>
    <w:basedOn w:val="a"/>
    <w:uiPriority w:val="99"/>
    <w:rsid w:val="00CB0416"/>
    <w:pPr>
      <w:numPr>
        <w:numId w:val="6"/>
      </w:numPr>
      <w:spacing w:after="0" w:line="240" w:lineRule="auto"/>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4353">
      <w:marLeft w:val="0"/>
      <w:marRight w:val="0"/>
      <w:marTop w:val="0"/>
      <w:marBottom w:val="0"/>
      <w:divBdr>
        <w:top w:val="none" w:sz="0" w:space="0" w:color="auto"/>
        <w:left w:val="none" w:sz="0" w:space="0" w:color="auto"/>
        <w:bottom w:val="none" w:sz="0" w:space="0" w:color="auto"/>
        <w:right w:val="none" w:sz="0" w:space="0" w:color="auto"/>
      </w:divBdr>
    </w:div>
    <w:div w:id="1589344354">
      <w:marLeft w:val="0"/>
      <w:marRight w:val="0"/>
      <w:marTop w:val="0"/>
      <w:marBottom w:val="0"/>
      <w:divBdr>
        <w:top w:val="none" w:sz="0" w:space="0" w:color="auto"/>
        <w:left w:val="none" w:sz="0" w:space="0" w:color="auto"/>
        <w:bottom w:val="none" w:sz="0" w:space="0" w:color="auto"/>
        <w:right w:val="none" w:sz="0" w:space="0" w:color="auto"/>
      </w:divBdr>
    </w:div>
    <w:div w:id="1589344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4809</Words>
  <Characters>27416</Characters>
  <Application>Microsoft Office Word</Application>
  <DocSecurity>0</DocSecurity>
  <Lines>228</Lines>
  <Paragraphs>64</Paragraphs>
  <ScaleCrop>false</ScaleCrop>
  <Company>Microsoft</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Yubi</cp:lastModifiedBy>
  <cp:revision>33</cp:revision>
  <dcterms:created xsi:type="dcterms:W3CDTF">2017-08-24T11:16:00Z</dcterms:created>
  <dcterms:modified xsi:type="dcterms:W3CDTF">2017-09-12T10:30:00Z</dcterms:modified>
</cp:coreProperties>
</file>